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04" w:rsidRPr="002515F9" w:rsidRDefault="00241F04" w:rsidP="002515F9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0"/>
        </w:rPr>
      </w:pPr>
    </w:p>
    <w:p w:rsidR="002515F9" w:rsidRPr="002515F9" w:rsidRDefault="00223298" w:rsidP="00223298">
      <w:pPr>
        <w:pStyle w:val="3"/>
        <w:spacing w:line="276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</w:t>
      </w:r>
      <w:r w:rsidR="002515F9" w:rsidRPr="002515F9">
        <w:rPr>
          <w:rFonts w:ascii="Times New Roman" w:hAnsi="Times New Roman" w:cs="Times New Roman"/>
        </w:rPr>
        <w:t>шиванки: цікав</w:t>
      </w:r>
      <w:r w:rsidR="000951CF">
        <w:rPr>
          <w:rFonts w:ascii="Times New Roman" w:hAnsi="Times New Roman" w:cs="Times New Roman"/>
        </w:rPr>
        <w:t xml:space="preserve">і </w:t>
      </w:r>
      <w:r w:rsidR="002515F9" w:rsidRPr="002515F9">
        <w:rPr>
          <w:rFonts w:ascii="Times New Roman" w:hAnsi="Times New Roman" w:cs="Times New Roman"/>
        </w:rPr>
        <w:t>факт</w:t>
      </w:r>
      <w:r w:rsidR="007920E4">
        <w:rPr>
          <w:rFonts w:ascii="Times New Roman" w:hAnsi="Times New Roman" w:cs="Times New Roman"/>
        </w:rPr>
        <w:t>и</w:t>
      </w:r>
    </w:p>
    <w:p w:rsidR="002515F9" w:rsidRPr="002515F9" w:rsidRDefault="002515F9" w:rsidP="002515F9">
      <w:pPr>
        <w:pStyle w:val="3"/>
        <w:spacing w:line="276" w:lineRule="auto"/>
        <w:ind w:left="2910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 xml:space="preserve"> </w:t>
      </w:r>
    </w:p>
    <w:p w:rsidR="00241F04" w:rsidRDefault="00223298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9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6944" behindDoc="0" locked="0" layoutInCell="1" allowOverlap="1" wp14:anchorId="28ABEF27">
            <wp:simplePos x="0" y="0"/>
            <wp:positionH relativeFrom="column">
              <wp:posOffset>478790</wp:posOffset>
            </wp:positionH>
            <wp:positionV relativeFrom="paragraph">
              <wp:posOffset>1365250</wp:posOffset>
            </wp:positionV>
            <wp:extent cx="1205865" cy="182499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93" w:rsidRPr="007920E4">
        <w:rPr>
          <w:rFonts w:ascii="Times New Roman" w:hAnsi="Times New Roman" w:cs="Times New Roman"/>
          <w:sz w:val="28"/>
        </w:rPr>
        <w:t xml:space="preserve">Історія народної вишивки в Україні сягає своїм корінням у глибину століть. Про це свідчать і результати археологічних розкопок, і свідчення мандрівників і літописців. Приміром, вишивкою, за свідченням Геродота, був прикрашений одяг скіфів. Знайдені на Черкащині срібні бляшки з фігурками чоловіків, датовані VI ст., при дослідженнях показали ідентичність не тільки одягові, але і вишивці українського народного костюма XVIII–XIX ст. Арабський мандрівник X ст. у своїх розповідях про </w:t>
      </w:r>
      <w:proofErr w:type="spellStart"/>
      <w:r w:rsidR="00B96593" w:rsidRPr="007920E4">
        <w:rPr>
          <w:rFonts w:ascii="Times New Roman" w:hAnsi="Times New Roman" w:cs="Times New Roman"/>
          <w:sz w:val="28"/>
        </w:rPr>
        <w:t>русів</w:t>
      </w:r>
      <w:proofErr w:type="spellEnd"/>
      <w:r w:rsidR="00B96593" w:rsidRPr="007920E4">
        <w:rPr>
          <w:rFonts w:ascii="Times New Roman" w:hAnsi="Times New Roman" w:cs="Times New Roman"/>
          <w:sz w:val="28"/>
        </w:rPr>
        <w:t xml:space="preserve"> згадує, що вони носили вишитий одяг. На жаль, пам’ятники української вишивки збереглися тільки за останні кілька століть,</w:t>
      </w:r>
      <w:r w:rsidR="00B96593" w:rsidRPr="007920E4">
        <w:rPr>
          <w:rFonts w:ascii="Times New Roman" w:hAnsi="Times New Roman" w:cs="Times New Roman"/>
          <w:spacing w:val="23"/>
          <w:sz w:val="28"/>
        </w:rPr>
        <w:t xml:space="preserve"> </w:t>
      </w:r>
      <w:r w:rsidR="00B96593" w:rsidRPr="007920E4">
        <w:rPr>
          <w:rFonts w:ascii="Times New Roman" w:hAnsi="Times New Roman" w:cs="Times New Roman"/>
          <w:sz w:val="28"/>
        </w:rPr>
        <w:t>але</w:t>
      </w:r>
      <w:r w:rsidR="007920E4" w:rsidRPr="007920E4">
        <w:rPr>
          <w:rFonts w:ascii="Times New Roman" w:hAnsi="Times New Roman" w:cs="Times New Roman"/>
          <w:sz w:val="28"/>
        </w:rPr>
        <w:t xml:space="preserve"> </w:t>
      </w:r>
      <w:r w:rsidR="00B96593" w:rsidRPr="007920E4">
        <w:rPr>
          <w:rFonts w:ascii="Times New Roman" w:hAnsi="Times New Roman" w:cs="Times New Roman"/>
          <w:sz w:val="28"/>
        </w:rPr>
        <w:t>і цього досить, щоб з’ясувати, що елементи символіки орнаментів української вишивки збігаються з орнаментами, що прикрашали посуд давніх жителів території України періоду неоліту, трипільської культури</w:t>
      </w:r>
      <w:r w:rsidR="00B96593" w:rsidRPr="007920E4">
        <w:rPr>
          <w:rFonts w:ascii="Times New Roman" w:hAnsi="Times New Roman" w:cs="Times New Roman"/>
        </w:rPr>
        <w:t>.</w:t>
      </w:r>
      <w:r w:rsidR="007920E4" w:rsidRPr="007920E4">
        <w:rPr>
          <w:rFonts w:ascii="Times New Roman" w:hAnsi="Times New Roman" w:cs="Times New Roman"/>
          <w:noProof/>
          <w:lang w:eastAsia="ru-RU" w:bidi="ar-SA"/>
        </w:rPr>
        <w:t xml:space="preserve"> </w:t>
      </w:r>
    </w:p>
    <w:p w:rsidR="00223298" w:rsidRDefault="00223298" w:rsidP="00223298">
      <w:pPr>
        <w:tabs>
          <w:tab w:val="left" w:pos="756"/>
        </w:tabs>
        <w:spacing w:line="276" w:lineRule="auto"/>
        <w:ind w:right="429"/>
        <w:jc w:val="both"/>
        <w:rPr>
          <w:rFonts w:ascii="Times New Roman" w:hAnsi="Times New Roman" w:cs="Times New Roman"/>
        </w:rPr>
      </w:pPr>
    </w:p>
    <w:p w:rsidR="00223298" w:rsidRPr="00223298" w:rsidRDefault="00223298" w:rsidP="00223298">
      <w:pPr>
        <w:tabs>
          <w:tab w:val="left" w:pos="756"/>
        </w:tabs>
        <w:spacing w:line="276" w:lineRule="auto"/>
        <w:ind w:right="429"/>
        <w:jc w:val="both"/>
        <w:rPr>
          <w:rFonts w:ascii="Times New Roman" w:hAnsi="Times New Roman" w:cs="Times New Roman"/>
        </w:rPr>
      </w:pPr>
    </w:p>
    <w:p w:rsidR="007920E4" w:rsidRPr="002515F9" w:rsidRDefault="007920E4" w:rsidP="007920E4">
      <w:pPr>
        <w:spacing w:line="276" w:lineRule="auto"/>
        <w:ind w:left="154" w:right="79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</w:t>
      </w:r>
      <w:r w:rsidRPr="002515F9">
        <w:rPr>
          <w:rFonts w:ascii="Times New Roman" w:hAnsi="Times New Roman" w:cs="Times New Roman"/>
          <w:i/>
          <w:sz w:val="20"/>
        </w:rPr>
        <w:t>Марія-Оранта з вишиваною хусточкою за</w:t>
      </w:r>
    </w:p>
    <w:p w:rsidR="002515F9" w:rsidRDefault="007920E4" w:rsidP="007920E4">
      <w:pPr>
        <w:pStyle w:val="a3"/>
        <w:spacing w:line="276" w:lineRule="auto"/>
        <w:ind w:left="755" w:right="429"/>
        <w:jc w:val="both"/>
        <w:rPr>
          <w:rFonts w:ascii="Times New Roman" w:hAnsi="Times New Roman" w:cs="Times New Roman"/>
          <w:i/>
          <w:sz w:val="20"/>
        </w:rPr>
      </w:pPr>
      <w:r w:rsidRPr="002515F9">
        <w:rPr>
          <w:rFonts w:ascii="Times New Roman" w:hAnsi="Times New Roman" w:cs="Times New Roman"/>
          <w:i/>
          <w:sz w:val="20"/>
        </w:rPr>
        <w:t>поясом. Софійський собор (Київ)</w:t>
      </w:r>
    </w:p>
    <w:p w:rsidR="00297080" w:rsidRPr="002515F9" w:rsidRDefault="00297080" w:rsidP="007920E4">
      <w:pPr>
        <w:pStyle w:val="a3"/>
        <w:spacing w:line="276" w:lineRule="auto"/>
        <w:ind w:left="755" w:right="429"/>
        <w:jc w:val="both"/>
        <w:rPr>
          <w:rFonts w:ascii="Times New Roman" w:hAnsi="Times New Roman" w:cs="Times New Roman"/>
        </w:rPr>
      </w:pPr>
    </w:p>
    <w:p w:rsidR="002515F9" w:rsidRPr="007920E4" w:rsidRDefault="00223298" w:rsidP="002515F9">
      <w:pPr>
        <w:pStyle w:val="a4"/>
        <w:numPr>
          <w:ilvl w:val="0"/>
          <w:numId w:val="3"/>
        </w:numPr>
        <w:tabs>
          <w:tab w:val="left" w:pos="759"/>
        </w:tabs>
        <w:spacing w:line="276" w:lineRule="auto"/>
        <w:ind w:left="758" w:right="423"/>
        <w:jc w:val="both"/>
        <w:rPr>
          <w:rFonts w:ascii="Times New Roman" w:hAnsi="Times New Roman" w:cs="Times New Roman"/>
          <w:spacing w:val="-30"/>
        </w:rPr>
      </w:pPr>
      <w:r w:rsidRPr="002515F9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4896" behindDoc="0" locked="0" layoutInCell="1" allowOverlap="1" wp14:anchorId="2406279C">
            <wp:simplePos x="0" y="0"/>
            <wp:positionH relativeFrom="column">
              <wp:posOffset>5079365</wp:posOffset>
            </wp:positionH>
            <wp:positionV relativeFrom="paragraph">
              <wp:posOffset>33655</wp:posOffset>
            </wp:positionV>
            <wp:extent cx="1468800" cy="1609200"/>
            <wp:effectExtent l="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93" w:rsidRPr="007920E4">
        <w:rPr>
          <w:rFonts w:ascii="Times New Roman" w:hAnsi="Times New Roman" w:cs="Times New Roman"/>
          <w:sz w:val="28"/>
        </w:rPr>
        <w:t xml:space="preserve">Київський художник Юрій Нікітін написав і подарував </w:t>
      </w:r>
      <w:proofErr w:type="spellStart"/>
      <w:r w:rsidR="00B96593" w:rsidRPr="007920E4">
        <w:rPr>
          <w:rFonts w:ascii="Times New Roman" w:hAnsi="Times New Roman" w:cs="Times New Roman"/>
          <w:sz w:val="28"/>
        </w:rPr>
        <w:t>студентсько</w:t>
      </w:r>
      <w:proofErr w:type="spellEnd"/>
      <w:r w:rsidR="00B96593" w:rsidRPr="007920E4">
        <w:rPr>
          <w:rFonts w:ascii="Times New Roman" w:hAnsi="Times New Roman" w:cs="Times New Roman"/>
          <w:sz w:val="28"/>
        </w:rPr>
        <w:t>-викладацькому храму преподобного Федора Острозького, що у Національному університеті «Острозька</w:t>
      </w:r>
      <w:r w:rsidR="00B96593" w:rsidRPr="007920E4">
        <w:rPr>
          <w:rFonts w:ascii="Times New Roman" w:hAnsi="Times New Roman" w:cs="Times New Roman"/>
          <w:spacing w:val="53"/>
          <w:sz w:val="28"/>
        </w:rPr>
        <w:t xml:space="preserve"> </w:t>
      </w:r>
      <w:proofErr w:type="spellStart"/>
      <w:r w:rsidR="00B96593" w:rsidRPr="007920E4">
        <w:rPr>
          <w:rFonts w:ascii="Times New Roman" w:hAnsi="Times New Roman" w:cs="Times New Roman"/>
          <w:sz w:val="28"/>
        </w:rPr>
        <w:t>академія»,</w:t>
      </w:r>
      <w:r w:rsidR="00B96593" w:rsidRPr="007920E4">
        <w:rPr>
          <w:rFonts w:ascii="Times New Roman" w:hAnsi="Times New Roman" w:cs="Times New Roman"/>
        </w:rPr>
        <w:t>і</w:t>
      </w:r>
      <w:r w:rsidR="00B96593" w:rsidRPr="007920E4">
        <w:rPr>
          <w:rFonts w:ascii="Times New Roman" w:hAnsi="Times New Roman" w:cs="Times New Roman"/>
          <w:spacing w:val="-2"/>
        </w:rPr>
        <w:t>к</w:t>
      </w:r>
      <w:r w:rsidR="00B96593" w:rsidRPr="007920E4">
        <w:rPr>
          <w:rFonts w:ascii="Times New Roman" w:hAnsi="Times New Roman" w:cs="Times New Roman"/>
          <w:spacing w:val="-1"/>
        </w:rPr>
        <w:t>ону</w:t>
      </w:r>
      <w:proofErr w:type="spellEnd"/>
      <w:r w:rsidR="00B96593" w:rsidRPr="007920E4">
        <w:rPr>
          <w:rFonts w:ascii="Times New Roman" w:hAnsi="Times New Roman" w:cs="Times New Roman"/>
        </w:rPr>
        <w:t xml:space="preserve">,  </w:t>
      </w:r>
      <w:r w:rsidR="00B96593" w:rsidRPr="007920E4">
        <w:rPr>
          <w:rFonts w:ascii="Times New Roman" w:hAnsi="Times New Roman" w:cs="Times New Roman"/>
          <w:spacing w:val="-27"/>
        </w:rPr>
        <w:t xml:space="preserve"> </w:t>
      </w:r>
      <w:r w:rsidR="00B96593" w:rsidRPr="007920E4">
        <w:rPr>
          <w:rFonts w:ascii="Times New Roman" w:hAnsi="Times New Roman" w:cs="Times New Roman"/>
          <w:spacing w:val="-1"/>
        </w:rPr>
        <w:t>д</w:t>
      </w:r>
      <w:r w:rsidR="00B96593" w:rsidRPr="007920E4">
        <w:rPr>
          <w:rFonts w:ascii="Times New Roman" w:hAnsi="Times New Roman" w:cs="Times New Roman"/>
        </w:rPr>
        <w:t xml:space="preserve">е  </w:t>
      </w:r>
      <w:r w:rsidR="00B96593" w:rsidRPr="007920E4">
        <w:rPr>
          <w:rFonts w:ascii="Times New Roman" w:hAnsi="Times New Roman" w:cs="Times New Roman"/>
          <w:spacing w:val="-29"/>
        </w:rPr>
        <w:t xml:space="preserve"> </w:t>
      </w:r>
      <w:r w:rsidR="00B96593" w:rsidRPr="007920E4">
        <w:rPr>
          <w:rFonts w:ascii="Times New Roman" w:hAnsi="Times New Roman" w:cs="Times New Roman"/>
          <w:spacing w:val="-1"/>
        </w:rPr>
        <w:t>Бо</w:t>
      </w:r>
      <w:r w:rsidR="00B96593" w:rsidRPr="007920E4">
        <w:rPr>
          <w:rFonts w:ascii="Times New Roman" w:hAnsi="Times New Roman" w:cs="Times New Roman"/>
          <w:spacing w:val="-2"/>
        </w:rPr>
        <w:t>г</w:t>
      </w:r>
      <w:r w:rsidR="00B96593" w:rsidRPr="007920E4">
        <w:rPr>
          <w:rFonts w:ascii="Times New Roman" w:hAnsi="Times New Roman" w:cs="Times New Roman"/>
          <w:spacing w:val="-1"/>
        </w:rPr>
        <w:t>о</w:t>
      </w:r>
      <w:r w:rsidR="00B96593" w:rsidRPr="007920E4">
        <w:rPr>
          <w:rFonts w:ascii="Times New Roman" w:hAnsi="Times New Roman" w:cs="Times New Roman"/>
          <w:spacing w:val="-2"/>
        </w:rPr>
        <w:t>м</w:t>
      </w:r>
      <w:r w:rsidR="00B96593" w:rsidRPr="007920E4">
        <w:rPr>
          <w:rFonts w:ascii="Times New Roman" w:hAnsi="Times New Roman" w:cs="Times New Roman"/>
          <w:spacing w:val="-3"/>
        </w:rPr>
        <w:t>а</w:t>
      </w:r>
      <w:r w:rsidR="00B96593" w:rsidRPr="007920E4">
        <w:rPr>
          <w:rFonts w:ascii="Times New Roman" w:hAnsi="Times New Roman" w:cs="Times New Roman"/>
        </w:rPr>
        <w:t>т</w:t>
      </w:r>
      <w:r w:rsidR="00B96593" w:rsidRPr="007920E4">
        <w:rPr>
          <w:rFonts w:ascii="Times New Roman" w:hAnsi="Times New Roman" w:cs="Times New Roman"/>
          <w:spacing w:val="-1"/>
        </w:rPr>
        <w:t>і</w:t>
      </w:r>
      <w:r w:rsidR="00B96593" w:rsidRPr="007920E4">
        <w:rPr>
          <w:rFonts w:ascii="Times New Roman" w:hAnsi="Times New Roman" w:cs="Times New Roman"/>
        </w:rPr>
        <w:t xml:space="preserve">р  </w:t>
      </w:r>
      <w:r w:rsidR="00B96593" w:rsidRPr="007920E4">
        <w:rPr>
          <w:rFonts w:ascii="Times New Roman" w:hAnsi="Times New Roman" w:cs="Times New Roman"/>
          <w:spacing w:val="-28"/>
        </w:rPr>
        <w:t xml:space="preserve"> </w:t>
      </w:r>
      <w:r w:rsidR="00B96593" w:rsidRPr="007920E4">
        <w:rPr>
          <w:rFonts w:ascii="Times New Roman" w:hAnsi="Times New Roman" w:cs="Times New Roman"/>
        </w:rPr>
        <w:t xml:space="preserve">та  </w:t>
      </w:r>
      <w:r w:rsidR="00B96593" w:rsidRPr="007920E4">
        <w:rPr>
          <w:rFonts w:ascii="Times New Roman" w:hAnsi="Times New Roman" w:cs="Times New Roman"/>
          <w:spacing w:val="-31"/>
        </w:rPr>
        <w:t xml:space="preserve"> </w:t>
      </w:r>
      <w:r w:rsidR="00B96593" w:rsidRPr="007920E4">
        <w:rPr>
          <w:rFonts w:ascii="Times New Roman" w:hAnsi="Times New Roman" w:cs="Times New Roman"/>
        </w:rPr>
        <w:t>І</w:t>
      </w:r>
      <w:r w:rsidR="00B96593" w:rsidRPr="007920E4">
        <w:rPr>
          <w:rFonts w:ascii="Times New Roman" w:hAnsi="Times New Roman" w:cs="Times New Roman"/>
          <w:spacing w:val="-3"/>
        </w:rPr>
        <w:t>с</w:t>
      </w:r>
      <w:r w:rsidR="00B96593" w:rsidRPr="007920E4">
        <w:rPr>
          <w:rFonts w:ascii="Times New Roman" w:hAnsi="Times New Roman" w:cs="Times New Roman"/>
        </w:rPr>
        <w:t xml:space="preserve">ус  </w:t>
      </w:r>
      <w:r w:rsidR="00B96593" w:rsidRPr="007920E4">
        <w:rPr>
          <w:rFonts w:ascii="Times New Roman" w:hAnsi="Times New Roman" w:cs="Times New Roman"/>
          <w:spacing w:val="-27"/>
        </w:rPr>
        <w:t xml:space="preserve"> </w:t>
      </w:r>
      <w:r w:rsidR="00B96593" w:rsidRPr="007920E4">
        <w:rPr>
          <w:rFonts w:ascii="Times New Roman" w:hAnsi="Times New Roman" w:cs="Times New Roman"/>
          <w:spacing w:val="-3"/>
        </w:rPr>
        <w:t>Х</w:t>
      </w:r>
      <w:r w:rsidR="00B96593" w:rsidRPr="007920E4">
        <w:rPr>
          <w:rFonts w:ascii="Times New Roman" w:hAnsi="Times New Roman" w:cs="Times New Roman"/>
          <w:spacing w:val="-1"/>
        </w:rPr>
        <w:t>р</w:t>
      </w:r>
      <w:r w:rsidR="00B96593" w:rsidRPr="007920E4">
        <w:rPr>
          <w:rFonts w:ascii="Times New Roman" w:hAnsi="Times New Roman" w:cs="Times New Roman"/>
          <w:spacing w:val="1"/>
        </w:rPr>
        <w:t>и</w:t>
      </w:r>
      <w:r w:rsidR="00B96593" w:rsidRPr="007920E4">
        <w:rPr>
          <w:rFonts w:ascii="Times New Roman" w:hAnsi="Times New Roman" w:cs="Times New Roman"/>
          <w:spacing w:val="-3"/>
        </w:rPr>
        <w:t>с</w:t>
      </w:r>
      <w:r w:rsidR="00B96593" w:rsidRPr="007920E4">
        <w:rPr>
          <w:rFonts w:ascii="Times New Roman" w:hAnsi="Times New Roman" w:cs="Times New Roman"/>
        </w:rPr>
        <w:t xml:space="preserve">тос  </w:t>
      </w:r>
      <w:r w:rsidR="00B96593" w:rsidRPr="007920E4">
        <w:rPr>
          <w:rFonts w:ascii="Times New Roman" w:hAnsi="Times New Roman" w:cs="Times New Roman"/>
          <w:spacing w:val="-29"/>
        </w:rPr>
        <w:t xml:space="preserve"> </w:t>
      </w:r>
      <w:r w:rsidR="00B96593" w:rsidRPr="007920E4">
        <w:rPr>
          <w:rFonts w:ascii="Times New Roman" w:hAnsi="Times New Roman" w:cs="Times New Roman"/>
          <w:spacing w:val="-2"/>
        </w:rPr>
        <w:t>з</w:t>
      </w:r>
      <w:r w:rsidR="00B96593" w:rsidRPr="007920E4">
        <w:rPr>
          <w:rFonts w:ascii="Times New Roman" w:hAnsi="Times New Roman" w:cs="Times New Roman"/>
          <w:spacing w:val="-1"/>
        </w:rPr>
        <w:t>обра</w:t>
      </w:r>
      <w:r w:rsidR="00B96593" w:rsidRPr="007920E4">
        <w:rPr>
          <w:rFonts w:ascii="Times New Roman" w:hAnsi="Times New Roman" w:cs="Times New Roman"/>
          <w:spacing w:val="-3"/>
        </w:rPr>
        <w:t>ж</w:t>
      </w:r>
      <w:r w:rsidR="00B96593" w:rsidRPr="007920E4">
        <w:rPr>
          <w:rFonts w:ascii="Times New Roman" w:hAnsi="Times New Roman" w:cs="Times New Roman"/>
        </w:rPr>
        <w:t xml:space="preserve">ені  </w:t>
      </w:r>
      <w:r w:rsidR="00B96593" w:rsidRPr="007920E4">
        <w:rPr>
          <w:rFonts w:ascii="Times New Roman" w:hAnsi="Times New Roman" w:cs="Times New Roman"/>
          <w:spacing w:val="-32"/>
        </w:rPr>
        <w:t xml:space="preserve"> </w:t>
      </w:r>
      <w:r w:rsidR="00B96593" w:rsidRPr="007920E4">
        <w:rPr>
          <w:rFonts w:ascii="Times New Roman" w:hAnsi="Times New Roman" w:cs="Times New Roman"/>
        </w:rPr>
        <w:t xml:space="preserve">у  </w:t>
      </w:r>
      <w:r w:rsidR="00B96593" w:rsidRPr="007920E4">
        <w:rPr>
          <w:rFonts w:ascii="Times New Roman" w:hAnsi="Times New Roman" w:cs="Times New Roman"/>
          <w:spacing w:val="-30"/>
        </w:rPr>
        <w:t xml:space="preserve"> </w:t>
      </w:r>
    </w:p>
    <w:p w:rsidR="00241F04" w:rsidRDefault="00B96593" w:rsidP="002515F9">
      <w:pPr>
        <w:pStyle w:val="a3"/>
        <w:spacing w:line="276" w:lineRule="auto"/>
        <w:ind w:left="758" w:right="423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>ви</w:t>
      </w:r>
      <w:r w:rsidRPr="002515F9">
        <w:rPr>
          <w:rFonts w:ascii="Times New Roman" w:hAnsi="Times New Roman" w:cs="Times New Roman"/>
          <w:spacing w:val="-3"/>
        </w:rPr>
        <w:t>ш</w:t>
      </w:r>
      <w:r w:rsidRPr="002515F9">
        <w:rPr>
          <w:rFonts w:ascii="Times New Roman" w:hAnsi="Times New Roman" w:cs="Times New Roman"/>
          <w:spacing w:val="-2"/>
        </w:rPr>
        <w:t>и</w:t>
      </w:r>
      <w:r w:rsidRPr="002515F9">
        <w:rPr>
          <w:rFonts w:ascii="Times New Roman" w:hAnsi="Times New Roman" w:cs="Times New Roman"/>
        </w:rPr>
        <w:t>ван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3"/>
        </w:rPr>
        <w:t>х</w:t>
      </w:r>
      <w:r w:rsidRPr="002515F9">
        <w:rPr>
          <w:rFonts w:ascii="Times New Roman" w:hAnsi="Times New Roman" w:cs="Times New Roman"/>
        </w:rPr>
        <w:t xml:space="preserve">.  </w:t>
      </w:r>
      <w:r w:rsidRPr="002515F9">
        <w:rPr>
          <w:rFonts w:ascii="Times New Roman" w:hAnsi="Times New Roman" w:cs="Times New Roman"/>
          <w:spacing w:val="-29"/>
        </w:rPr>
        <w:t xml:space="preserve"> 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3"/>
        </w:rPr>
        <w:t>о</w:t>
      </w:r>
      <w:r w:rsidRPr="002515F9">
        <w:rPr>
          <w:rFonts w:ascii="Times New Roman" w:hAnsi="Times New Roman" w:cs="Times New Roman"/>
        </w:rPr>
        <w:t>на на</w:t>
      </w:r>
      <w:r w:rsidRPr="002515F9">
        <w:rPr>
          <w:rFonts w:ascii="Times New Roman" w:hAnsi="Times New Roman" w:cs="Times New Roman"/>
          <w:spacing w:val="-2"/>
        </w:rPr>
        <w:t>п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1"/>
        </w:rPr>
        <w:t>сан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 xml:space="preserve"> </w:t>
      </w:r>
      <w:r w:rsidRPr="002515F9">
        <w:rPr>
          <w:rFonts w:ascii="Times New Roman" w:hAnsi="Times New Roman" w:cs="Times New Roman"/>
        </w:rPr>
        <w:t>на</w:t>
      </w:r>
      <w:r w:rsidRPr="002515F9">
        <w:rPr>
          <w:rFonts w:ascii="Times New Roman" w:hAnsi="Times New Roman" w:cs="Times New Roman"/>
          <w:spacing w:val="-1"/>
        </w:rPr>
        <w:t xml:space="preserve"> д</w:t>
      </w:r>
      <w:r w:rsidRPr="002515F9">
        <w:rPr>
          <w:rFonts w:ascii="Times New Roman" w:hAnsi="Times New Roman" w:cs="Times New Roman"/>
        </w:rPr>
        <w:t>е</w:t>
      </w:r>
      <w:r w:rsidRPr="002515F9">
        <w:rPr>
          <w:rFonts w:ascii="Times New Roman" w:hAnsi="Times New Roman" w:cs="Times New Roman"/>
          <w:spacing w:val="-3"/>
        </w:rPr>
        <w:t>р</w:t>
      </w:r>
      <w:r w:rsidRPr="002515F9">
        <w:rPr>
          <w:rFonts w:ascii="Times New Roman" w:hAnsi="Times New Roman" w:cs="Times New Roman"/>
          <w:spacing w:val="-2"/>
        </w:rPr>
        <w:t>ев</w:t>
      </w:r>
      <w:r w:rsidRPr="002515F9">
        <w:rPr>
          <w:rFonts w:ascii="Times New Roman" w:hAnsi="Times New Roman" w:cs="Times New Roman"/>
          <w:spacing w:val="-1"/>
        </w:rPr>
        <w:t>'я</w:t>
      </w:r>
      <w:r w:rsidRPr="002515F9">
        <w:rPr>
          <w:rFonts w:ascii="Times New Roman" w:hAnsi="Times New Roman" w:cs="Times New Roman"/>
          <w:spacing w:val="-2"/>
        </w:rPr>
        <w:t>н</w:t>
      </w:r>
      <w:r w:rsidRPr="002515F9">
        <w:rPr>
          <w:rFonts w:ascii="Times New Roman" w:hAnsi="Times New Roman" w:cs="Times New Roman"/>
          <w:spacing w:val="-1"/>
        </w:rPr>
        <w:t>ом</w:t>
      </w:r>
      <w:r w:rsidRPr="002515F9">
        <w:rPr>
          <w:rFonts w:ascii="Times New Roman" w:hAnsi="Times New Roman" w:cs="Times New Roman"/>
        </w:rPr>
        <w:t>у</w:t>
      </w:r>
      <w:r w:rsidRPr="002515F9">
        <w:rPr>
          <w:rFonts w:ascii="Times New Roman" w:hAnsi="Times New Roman" w:cs="Times New Roman"/>
          <w:spacing w:val="1"/>
        </w:rPr>
        <w:t xml:space="preserve"> </w:t>
      </w:r>
      <w:r w:rsidRPr="002515F9">
        <w:rPr>
          <w:rFonts w:ascii="Times New Roman" w:hAnsi="Times New Roman" w:cs="Times New Roman"/>
          <w:spacing w:val="-4"/>
        </w:rPr>
        <w:t>щ</w:t>
      </w:r>
      <w:r w:rsidRPr="002515F9">
        <w:rPr>
          <w:rFonts w:ascii="Times New Roman" w:hAnsi="Times New Roman" w:cs="Times New Roman"/>
          <w:spacing w:val="2"/>
        </w:rPr>
        <w:t>и</w:t>
      </w:r>
      <w:r w:rsidRPr="002515F9">
        <w:rPr>
          <w:rFonts w:ascii="Times New Roman" w:hAnsi="Times New Roman" w:cs="Times New Roman"/>
        </w:rPr>
        <w:t>т</w:t>
      </w:r>
      <w:r w:rsidRPr="002515F9">
        <w:rPr>
          <w:rFonts w:ascii="Times New Roman" w:hAnsi="Times New Roman" w:cs="Times New Roman"/>
          <w:spacing w:val="-1"/>
        </w:rPr>
        <w:t>і</w:t>
      </w:r>
      <w:r w:rsidRPr="002515F9">
        <w:rPr>
          <w:rFonts w:ascii="Times New Roman" w:hAnsi="Times New Roman" w:cs="Times New Roman"/>
        </w:rPr>
        <w:t>,</w:t>
      </w:r>
      <w:r w:rsidRPr="002515F9">
        <w:rPr>
          <w:rFonts w:ascii="Times New Roman" w:hAnsi="Times New Roman" w:cs="Times New Roman"/>
          <w:spacing w:val="1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ї</w:t>
      </w:r>
      <w:r w:rsidRPr="002515F9">
        <w:rPr>
          <w:rFonts w:ascii="Times New Roman" w:hAnsi="Times New Roman" w:cs="Times New Roman"/>
        </w:rPr>
        <w:t>ї</w:t>
      </w:r>
      <w:r w:rsidRPr="002515F9">
        <w:rPr>
          <w:rFonts w:ascii="Times New Roman" w:hAnsi="Times New Roman" w:cs="Times New Roman"/>
          <w:spacing w:val="-1"/>
        </w:rPr>
        <w:t xml:space="preserve"> ро</w:t>
      </w:r>
      <w:r w:rsidRPr="002515F9">
        <w:rPr>
          <w:rFonts w:ascii="Times New Roman" w:hAnsi="Times New Roman" w:cs="Times New Roman"/>
          <w:spacing w:val="-4"/>
        </w:rPr>
        <w:t>з</w:t>
      </w:r>
      <w:r w:rsidRPr="002515F9">
        <w:rPr>
          <w:rFonts w:ascii="Times New Roman" w:hAnsi="Times New Roman" w:cs="Times New Roman"/>
          <w:spacing w:val="-1"/>
        </w:rPr>
        <w:t>мі</w:t>
      </w:r>
      <w:r w:rsidRPr="002515F9">
        <w:rPr>
          <w:rFonts w:ascii="Times New Roman" w:hAnsi="Times New Roman" w:cs="Times New Roman"/>
        </w:rPr>
        <w:t>р</w:t>
      </w:r>
      <w:r w:rsidRPr="002515F9">
        <w:rPr>
          <w:rFonts w:ascii="Times New Roman" w:hAnsi="Times New Roman" w:cs="Times New Roman"/>
          <w:spacing w:val="-1"/>
        </w:rPr>
        <w:t xml:space="preserve"> </w:t>
      </w:r>
      <w:r w:rsidRPr="002515F9">
        <w:rPr>
          <w:rFonts w:ascii="Times New Roman" w:hAnsi="Times New Roman" w:cs="Times New Roman"/>
          <w:smallCaps/>
        </w:rPr>
        <w:t>1,10</w:t>
      </w:r>
      <w:r w:rsidRPr="002515F9">
        <w:rPr>
          <w:rFonts w:ascii="Times New Roman" w:hAnsi="Times New Roman" w:cs="Times New Roman"/>
          <w:spacing w:val="-3"/>
        </w:rPr>
        <w:t xml:space="preserve"> </w:t>
      </w:r>
      <w:r w:rsidRPr="002515F9">
        <w:rPr>
          <w:rFonts w:ascii="Times New Roman" w:hAnsi="Times New Roman" w:cs="Times New Roman"/>
        </w:rPr>
        <w:t>м</w:t>
      </w:r>
      <w:r w:rsidRPr="002515F9">
        <w:rPr>
          <w:rFonts w:ascii="Times New Roman" w:hAnsi="Times New Roman" w:cs="Times New Roman"/>
          <w:spacing w:val="-1"/>
        </w:rPr>
        <w:t xml:space="preserve"> </w:t>
      </w:r>
      <w:r w:rsidRPr="002515F9">
        <w:rPr>
          <w:rFonts w:ascii="Times New Roman" w:hAnsi="Times New Roman" w:cs="Times New Roman"/>
        </w:rPr>
        <w:t>на 0</w:t>
      </w:r>
      <w:r w:rsidRPr="002515F9">
        <w:rPr>
          <w:rFonts w:ascii="Times New Roman" w:hAnsi="Times New Roman" w:cs="Times New Roman"/>
          <w:spacing w:val="-2"/>
        </w:rPr>
        <w:t>,</w:t>
      </w:r>
      <w:r w:rsidRPr="002515F9">
        <w:rPr>
          <w:rFonts w:ascii="Times New Roman" w:hAnsi="Times New Roman" w:cs="Times New Roman"/>
        </w:rPr>
        <w:t xml:space="preserve">8 </w:t>
      </w:r>
      <w:r w:rsidRPr="002515F9">
        <w:rPr>
          <w:rFonts w:ascii="Times New Roman" w:hAnsi="Times New Roman" w:cs="Times New Roman"/>
          <w:spacing w:val="-2"/>
        </w:rPr>
        <w:t>м</w:t>
      </w:r>
      <w:r w:rsidRPr="002515F9">
        <w:rPr>
          <w:rFonts w:ascii="Times New Roman" w:hAnsi="Times New Roman" w:cs="Times New Roman"/>
        </w:rPr>
        <w:t>.</w:t>
      </w:r>
      <w:r w:rsidR="002515F9" w:rsidRPr="002515F9">
        <w:rPr>
          <w:rFonts w:ascii="Times New Roman" w:hAnsi="Times New Roman" w:cs="Times New Roman"/>
        </w:rPr>
        <w:t xml:space="preserve"> </w:t>
      </w:r>
      <w:r w:rsidRPr="002515F9">
        <w:rPr>
          <w:rFonts w:ascii="Times New Roman" w:hAnsi="Times New Roman" w:cs="Times New Roman"/>
        </w:rPr>
        <w:t>«І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оноп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1"/>
        </w:rPr>
        <w:t>с</w:t>
      </w:r>
      <w:r w:rsidRPr="002515F9">
        <w:rPr>
          <w:rFonts w:ascii="Times New Roman" w:hAnsi="Times New Roman" w:cs="Times New Roman"/>
          <w:spacing w:val="-3"/>
        </w:rPr>
        <w:t>о</w:t>
      </w:r>
      <w:r w:rsidRPr="002515F9">
        <w:rPr>
          <w:rFonts w:ascii="Times New Roman" w:hAnsi="Times New Roman" w:cs="Times New Roman"/>
        </w:rPr>
        <w:t>м</w:t>
      </w:r>
      <w:r w:rsidRPr="002515F9">
        <w:rPr>
          <w:rFonts w:ascii="Times New Roman" w:hAnsi="Times New Roman" w:cs="Times New Roman"/>
          <w:spacing w:val="19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>йм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1"/>
        </w:rPr>
        <w:t>юс</w:t>
      </w:r>
      <w:r w:rsidRPr="002515F9">
        <w:rPr>
          <w:rFonts w:ascii="Times New Roman" w:hAnsi="Times New Roman" w:cs="Times New Roman"/>
        </w:rPr>
        <w:t>я</w:t>
      </w:r>
      <w:r w:rsidRPr="002515F9">
        <w:rPr>
          <w:rFonts w:ascii="Times New Roman" w:hAnsi="Times New Roman" w:cs="Times New Roman"/>
          <w:spacing w:val="18"/>
        </w:rPr>
        <w:t xml:space="preserve"> </w:t>
      </w:r>
      <w:r w:rsidRPr="002515F9">
        <w:rPr>
          <w:rFonts w:ascii="Times New Roman" w:hAnsi="Times New Roman" w:cs="Times New Roman"/>
        </w:rPr>
        <w:t>з</w:t>
      </w:r>
      <w:r w:rsidRPr="002515F9">
        <w:rPr>
          <w:rFonts w:ascii="Times New Roman" w:hAnsi="Times New Roman" w:cs="Times New Roman"/>
          <w:spacing w:val="17"/>
        </w:rPr>
        <w:t xml:space="preserve"> </w:t>
      </w:r>
      <w:r w:rsidRPr="002515F9">
        <w:rPr>
          <w:rFonts w:ascii="Times New Roman" w:hAnsi="Times New Roman" w:cs="Times New Roman"/>
          <w:smallCaps/>
        </w:rPr>
        <w:t>1</w:t>
      </w:r>
      <w:r w:rsidRPr="002515F9">
        <w:rPr>
          <w:rFonts w:ascii="Times New Roman" w:hAnsi="Times New Roman" w:cs="Times New Roman"/>
          <w:smallCaps/>
          <w:spacing w:val="-2"/>
        </w:rPr>
        <w:t>9</w:t>
      </w:r>
      <w:r w:rsidRPr="002515F9">
        <w:rPr>
          <w:rFonts w:ascii="Times New Roman" w:hAnsi="Times New Roman" w:cs="Times New Roman"/>
          <w:spacing w:val="-1"/>
        </w:rPr>
        <w:t>8</w:t>
      </w:r>
      <w:r w:rsidRPr="002515F9">
        <w:rPr>
          <w:rFonts w:ascii="Times New Roman" w:hAnsi="Times New Roman" w:cs="Times New Roman"/>
        </w:rPr>
        <w:t>3</w:t>
      </w:r>
      <w:r w:rsidRPr="002515F9">
        <w:rPr>
          <w:rFonts w:ascii="Times New Roman" w:hAnsi="Times New Roman" w:cs="Times New Roman"/>
          <w:spacing w:val="17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року</w:t>
      </w:r>
      <w:r w:rsidRPr="002515F9">
        <w:rPr>
          <w:rFonts w:ascii="Times New Roman" w:hAnsi="Times New Roman" w:cs="Times New Roman"/>
        </w:rPr>
        <w:t>.</w:t>
      </w:r>
      <w:r w:rsidRPr="002515F9">
        <w:rPr>
          <w:rFonts w:ascii="Times New Roman" w:hAnsi="Times New Roman" w:cs="Times New Roman"/>
          <w:spacing w:val="14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О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</w:rPr>
        <w:t>на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,</w:t>
      </w:r>
      <w:r w:rsidRPr="002515F9">
        <w:rPr>
          <w:rFonts w:ascii="Times New Roman" w:hAnsi="Times New Roman" w:cs="Times New Roman"/>
          <w:spacing w:val="19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п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1"/>
        </w:rPr>
        <w:t>са</w:t>
      </w:r>
      <w:r w:rsidRPr="002515F9">
        <w:rPr>
          <w:rFonts w:ascii="Times New Roman" w:hAnsi="Times New Roman" w:cs="Times New Roman"/>
          <w:spacing w:val="-3"/>
        </w:rPr>
        <w:t>т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19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М</w:t>
      </w:r>
      <w:r w:rsidRPr="002515F9">
        <w:rPr>
          <w:rFonts w:ascii="Times New Roman" w:hAnsi="Times New Roman" w:cs="Times New Roman"/>
          <w:spacing w:val="-3"/>
        </w:rPr>
        <w:t>а</w:t>
      </w:r>
      <w:r w:rsidRPr="002515F9">
        <w:rPr>
          <w:rFonts w:ascii="Times New Roman" w:hAnsi="Times New Roman" w:cs="Times New Roman"/>
        </w:rPr>
        <w:t>т</w:t>
      </w:r>
      <w:r w:rsidRPr="002515F9">
        <w:rPr>
          <w:rFonts w:ascii="Times New Roman" w:hAnsi="Times New Roman" w:cs="Times New Roman"/>
          <w:spacing w:val="-1"/>
        </w:rPr>
        <w:t>і</w:t>
      </w:r>
      <w:r w:rsidRPr="002515F9">
        <w:rPr>
          <w:rFonts w:ascii="Times New Roman" w:hAnsi="Times New Roman" w:cs="Times New Roman"/>
        </w:rPr>
        <w:t>р</w:t>
      </w:r>
      <w:r w:rsidRPr="002515F9">
        <w:rPr>
          <w:rFonts w:ascii="Times New Roman" w:hAnsi="Times New Roman" w:cs="Times New Roman"/>
          <w:spacing w:val="18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Бож</w:t>
      </w:r>
      <w:r w:rsidRPr="002515F9">
        <w:rPr>
          <w:rFonts w:ascii="Times New Roman" w:hAnsi="Times New Roman" w:cs="Times New Roman"/>
        </w:rPr>
        <w:t>у</w:t>
      </w:r>
      <w:r w:rsidRPr="002515F9">
        <w:rPr>
          <w:rFonts w:ascii="Times New Roman" w:hAnsi="Times New Roman" w:cs="Times New Roman"/>
          <w:spacing w:val="18"/>
        </w:rPr>
        <w:t xml:space="preserve"> </w:t>
      </w:r>
      <w:r w:rsidRPr="002515F9">
        <w:rPr>
          <w:rFonts w:ascii="Times New Roman" w:hAnsi="Times New Roman" w:cs="Times New Roman"/>
          <w:spacing w:val="-3"/>
        </w:rPr>
        <w:t>т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18"/>
        </w:rPr>
        <w:t xml:space="preserve"> 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-3"/>
        </w:rPr>
        <w:t>с</w:t>
      </w:r>
      <w:r w:rsidRPr="002515F9">
        <w:rPr>
          <w:rFonts w:ascii="Times New Roman" w:hAnsi="Times New Roman" w:cs="Times New Roman"/>
        </w:rPr>
        <w:t>у</w:t>
      </w:r>
      <w:r w:rsidRPr="002515F9">
        <w:rPr>
          <w:rFonts w:ascii="Times New Roman" w:hAnsi="Times New Roman" w:cs="Times New Roman"/>
          <w:spacing w:val="-1"/>
        </w:rPr>
        <w:t>с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15"/>
        </w:rPr>
        <w:t xml:space="preserve"> </w:t>
      </w:r>
      <w:r w:rsidRPr="002515F9">
        <w:rPr>
          <w:rFonts w:ascii="Times New Roman" w:hAnsi="Times New Roman" w:cs="Times New Roman"/>
        </w:rPr>
        <w:t>у ви</w:t>
      </w:r>
      <w:r w:rsidRPr="002515F9">
        <w:rPr>
          <w:rFonts w:ascii="Times New Roman" w:hAnsi="Times New Roman" w:cs="Times New Roman"/>
          <w:spacing w:val="-3"/>
        </w:rPr>
        <w:t>ш</w:t>
      </w:r>
      <w:r w:rsidRPr="002515F9">
        <w:rPr>
          <w:rFonts w:ascii="Times New Roman" w:hAnsi="Times New Roman" w:cs="Times New Roman"/>
          <w:spacing w:val="-2"/>
        </w:rPr>
        <w:t>и</w:t>
      </w:r>
      <w:r w:rsidRPr="002515F9">
        <w:rPr>
          <w:rFonts w:ascii="Times New Roman" w:hAnsi="Times New Roman" w:cs="Times New Roman"/>
        </w:rPr>
        <w:t>ван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 xml:space="preserve">ах  </w:t>
      </w:r>
      <w:r w:rsidRPr="002515F9">
        <w:rPr>
          <w:rFonts w:ascii="Times New Roman" w:hAnsi="Times New Roman" w:cs="Times New Roman"/>
          <w:spacing w:val="15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довелос</w:t>
      </w:r>
      <w:r w:rsidRPr="002515F9">
        <w:rPr>
          <w:rFonts w:ascii="Times New Roman" w:hAnsi="Times New Roman" w:cs="Times New Roman"/>
        </w:rPr>
        <w:t xml:space="preserve">я  </w:t>
      </w:r>
      <w:r w:rsidRPr="002515F9">
        <w:rPr>
          <w:rFonts w:ascii="Times New Roman" w:hAnsi="Times New Roman" w:cs="Times New Roman"/>
          <w:spacing w:val="14"/>
        </w:rPr>
        <w:t xml:space="preserve"> </w:t>
      </w:r>
      <w:r w:rsidRPr="002515F9">
        <w:rPr>
          <w:rFonts w:ascii="Times New Roman" w:hAnsi="Times New Roman" w:cs="Times New Roman"/>
        </w:rPr>
        <w:t>в</w:t>
      </w:r>
      <w:r w:rsidRPr="002515F9">
        <w:rPr>
          <w:rFonts w:ascii="Times New Roman" w:hAnsi="Times New Roman" w:cs="Times New Roman"/>
          <w:spacing w:val="-1"/>
        </w:rPr>
        <w:t>п</w:t>
      </w:r>
      <w:r w:rsidRPr="002515F9">
        <w:rPr>
          <w:rFonts w:ascii="Times New Roman" w:hAnsi="Times New Roman" w:cs="Times New Roman"/>
          <w:spacing w:val="-2"/>
        </w:rPr>
        <w:t>е</w:t>
      </w:r>
      <w:r w:rsidRPr="002515F9">
        <w:rPr>
          <w:rFonts w:ascii="Times New Roman" w:hAnsi="Times New Roman" w:cs="Times New Roman"/>
          <w:spacing w:val="-1"/>
        </w:rPr>
        <w:t>рше</w:t>
      </w:r>
      <w:r w:rsidRPr="002515F9">
        <w:rPr>
          <w:rFonts w:ascii="Times New Roman" w:hAnsi="Times New Roman" w:cs="Times New Roman"/>
        </w:rPr>
        <w:t xml:space="preserve">.  </w:t>
      </w:r>
      <w:r w:rsidRPr="002515F9">
        <w:rPr>
          <w:rFonts w:ascii="Times New Roman" w:hAnsi="Times New Roman" w:cs="Times New Roman"/>
          <w:spacing w:val="15"/>
        </w:rPr>
        <w:t xml:space="preserve"> 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-4"/>
        </w:rPr>
        <w:t>д</w:t>
      </w:r>
      <w:r w:rsidRPr="002515F9">
        <w:rPr>
          <w:rFonts w:ascii="Times New Roman" w:hAnsi="Times New Roman" w:cs="Times New Roman"/>
        </w:rPr>
        <w:t xml:space="preserve">ею  </w:t>
      </w:r>
      <w:r w:rsidRPr="002515F9">
        <w:rPr>
          <w:rFonts w:ascii="Times New Roman" w:hAnsi="Times New Roman" w:cs="Times New Roman"/>
          <w:spacing w:val="14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п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-2"/>
        </w:rPr>
        <w:t>дк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 xml:space="preserve">ав  </w:t>
      </w:r>
      <w:r w:rsidRPr="002515F9">
        <w:rPr>
          <w:rFonts w:ascii="Times New Roman" w:hAnsi="Times New Roman" w:cs="Times New Roman"/>
          <w:spacing w:val="16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мі</w:t>
      </w:r>
      <w:r w:rsidRPr="002515F9">
        <w:rPr>
          <w:rFonts w:ascii="Times New Roman" w:hAnsi="Times New Roman" w:cs="Times New Roman"/>
        </w:rPr>
        <w:t xml:space="preserve">й  </w:t>
      </w:r>
      <w:r w:rsidRPr="002515F9">
        <w:rPr>
          <w:rFonts w:ascii="Times New Roman" w:hAnsi="Times New Roman" w:cs="Times New Roman"/>
          <w:spacing w:val="14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добр</w:t>
      </w:r>
      <w:r w:rsidRPr="002515F9">
        <w:rPr>
          <w:rFonts w:ascii="Times New Roman" w:hAnsi="Times New Roman" w:cs="Times New Roman"/>
          <w:spacing w:val="1"/>
        </w:rPr>
        <w:t>и</w:t>
      </w:r>
      <w:r w:rsidRPr="002515F9">
        <w:rPr>
          <w:rFonts w:ascii="Times New Roman" w:hAnsi="Times New Roman" w:cs="Times New Roman"/>
        </w:rPr>
        <w:t xml:space="preserve">й  </w:t>
      </w:r>
      <w:r w:rsidRPr="002515F9">
        <w:rPr>
          <w:rFonts w:ascii="Times New Roman" w:hAnsi="Times New Roman" w:cs="Times New Roman"/>
          <w:spacing w:val="16"/>
        </w:rPr>
        <w:t xml:space="preserve"> </w:t>
      </w:r>
      <w:r w:rsidRPr="002515F9">
        <w:rPr>
          <w:rFonts w:ascii="Times New Roman" w:hAnsi="Times New Roman" w:cs="Times New Roman"/>
        </w:rPr>
        <w:t>т</w:t>
      </w:r>
      <w:r w:rsidRPr="002515F9">
        <w:rPr>
          <w:rFonts w:ascii="Times New Roman" w:hAnsi="Times New Roman" w:cs="Times New Roman"/>
          <w:spacing w:val="-3"/>
        </w:rPr>
        <w:t>о</w:t>
      </w:r>
      <w:r w:rsidRPr="002515F9">
        <w:rPr>
          <w:rFonts w:ascii="Times New Roman" w:hAnsi="Times New Roman" w:cs="Times New Roman"/>
        </w:rPr>
        <w:t>ва</w:t>
      </w:r>
      <w:r w:rsidRPr="002515F9">
        <w:rPr>
          <w:rFonts w:ascii="Times New Roman" w:hAnsi="Times New Roman" w:cs="Times New Roman"/>
          <w:spacing w:val="-2"/>
        </w:rPr>
        <w:t>ри</w:t>
      </w:r>
      <w:r w:rsidRPr="002515F9">
        <w:rPr>
          <w:rFonts w:ascii="Times New Roman" w:hAnsi="Times New Roman" w:cs="Times New Roman"/>
        </w:rPr>
        <w:t xml:space="preserve">ш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ра</w:t>
      </w:r>
      <w:r w:rsidRPr="002515F9">
        <w:rPr>
          <w:rFonts w:ascii="Times New Roman" w:hAnsi="Times New Roman" w:cs="Times New Roman"/>
        </w:rPr>
        <w:t>є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>н</w:t>
      </w:r>
      <w:r w:rsidRPr="002515F9">
        <w:rPr>
          <w:rFonts w:ascii="Times New Roman" w:hAnsi="Times New Roman" w:cs="Times New Roman"/>
          <w:spacing w:val="-1"/>
        </w:rPr>
        <w:t>а</w:t>
      </w:r>
      <w:r w:rsidRPr="002515F9">
        <w:rPr>
          <w:rFonts w:ascii="Times New Roman" w:hAnsi="Times New Roman" w:cs="Times New Roman"/>
          <w:spacing w:val="-2"/>
        </w:rPr>
        <w:t>в</w:t>
      </w:r>
      <w:r w:rsidRPr="002515F9">
        <w:rPr>
          <w:rFonts w:ascii="Times New Roman" w:hAnsi="Times New Roman" w:cs="Times New Roman"/>
        </w:rPr>
        <w:t>е</w:t>
      </w:r>
      <w:r w:rsidRPr="002515F9">
        <w:rPr>
          <w:rFonts w:ascii="Times New Roman" w:hAnsi="Times New Roman" w:cs="Times New Roman"/>
          <w:spacing w:val="-2"/>
        </w:rPr>
        <w:t>ц</w:t>
      </w:r>
      <w:r w:rsidRPr="002515F9">
        <w:rPr>
          <w:rFonts w:ascii="Times New Roman" w:hAnsi="Times New Roman" w:cs="Times New Roman"/>
        </w:rPr>
        <w:t xml:space="preserve">ь </w:t>
      </w:r>
      <w:r w:rsidRPr="002515F9">
        <w:rPr>
          <w:rFonts w:ascii="Times New Roman" w:hAnsi="Times New Roman" w:cs="Times New Roman"/>
          <w:spacing w:val="27"/>
        </w:rPr>
        <w:t xml:space="preserve"> </w:t>
      </w:r>
      <w:r w:rsidRPr="002515F9">
        <w:rPr>
          <w:rFonts w:ascii="Times New Roman" w:hAnsi="Times New Roman" w:cs="Times New Roman"/>
        </w:rPr>
        <w:t xml:space="preserve">з </w:t>
      </w:r>
      <w:r w:rsidRPr="002515F9">
        <w:rPr>
          <w:rFonts w:ascii="Times New Roman" w:hAnsi="Times New Roman" w:cs="Times New Roman"/>
          <w:spacing w:val="26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Остро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</w:rPr>
        <w:t xml:space="preserve">а </w:t>
      </w:r>
      <w:r w:rsidRPr="002515F9">
        <w:rPr>
          <w:rFonts w:ascii="Times New Roman" w:hAnsi="Times New Roman" w:cs="Times New Roman"/>
          <w:spacing w:val="27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М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ол</w:t>
      </w:r>
      <w:r w:rsidRPr="002515F9">
        <w:rPr>
          <w:rFonts w:ascii="Times New Roman" w:hAnsi="Times New Roman" w:cs="Times New Roman"/>
        </w:rPr>
        <w:t xml:space="preserve">а </w:t>
      </w:r>
      <w:r w:rsidRPr="002515F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515F9">
        <w:rPr>
          <w:rFonts w:ascii="Times New Roman" w:hAnsi="Times New Roman" w:cs="Times New Roman"/>
          <w:spacing w:val="-1"/>
        </w:rPr>
        <w:t>Б</w:t>
      </w:r>
      <w:r w:rsidRPr="002515F9">
        <w:rPr>
          <w:rFonts w:ascii="Times New Roman" w:hAnsi="Times New Roman" w:cs="Times New Roman"/>
          <w:spacing w:val="-2"/>
        </w:rPr>
        <w:t>е</w:t>
      </w:r>
      <w:r w:rsidRPr="002515F9">
        <w:rPr>
          <w:rFonts w:ascii="Times New Roman" w:hAnsi="Times New Roman" w:cs="Times New Roman"/>
        </w:rPr>
        <w:t>н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  <w:spacing w:val="-1"/>
        </w:rPr>
        <w:t>ю</w:t>
      </w:r>
      <w:r w:rsidRPr="002515F9">
        <w:rPr>
          <w:rFonts w:ascii="Times New Roman" w:hAnsi="Times New Roman" w:cs="Times New Roman"/>
          <w:spacing w:val="-2"/>
        </w:rPr>
        <w:t>к</w:t>
      </w:r>
      <w:proofErr w:type="spellEnd"/>
      <w:r w:rsidRPr="002515F9">
        <w:rPr>
          <w:rFonts w:ascii="Times New Roman" w:hAnsi="Times New Roman" w:cs="Times New Roman"/>
        </w:rPr>
        <w:t xml:space="preserve">. </w:t>
      </w:r>
      <w:r w:rsidRPr="002515F9">
        <w:rPr>
          <w:rFonts w:ascii="Times New Roman" w:hAnsi="Times New Roman" w:cs="Times New Roman"/>
          <w:spacing w:val="32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Н</w:t>
      </w:r>
      <w:r w:rsidRPr="002515F9">
        <w:rPr>
          <w:rFonts w:ascii="Times New Roman" w:hAnsi="Times New Roman" w:cs="Times New Roman"/>
        </w:rPr>
        <w:t>асна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</w:rPr>
        <w:t xml:space="preserve">и </w:t>
      </w:r>
      <w:r w:rsidRPr="002515F9">
        <w:rPr>
          <w:rFonts w:ascii="Times New Roman" w:hAnsi="Times New Roman" w:cs="Times New Roman"/>
          <w:spacing w:val="28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до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</w:rPr>
        <w:t xml:space="preserve">ала </w:t>
      </w:r>
      <w:r w:rsidRPr="002515F9">
        <w:rPr>
          <w:rFonts w:ascii="Times New Roman" w:hAnsi="Times New Roman" w:cs="Times New Roman"/>
          <w:spacing w:val="28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п</w:t>
      </w:r>
      <w:r w:rsidRPr="002515F9">
        <w:rPr>
          <w:rFonts w:ascii="Times New Roman" w:hAnsi="Times New Roman" w:cs="Times New Roman"/>
        </w:rPr>
        <w:t>атріот</w:t>
      </w:r>
      <w:r w:rsidRPr="002515F9">
        <w:rPr>
          <w:rFonts w:ascii="Times New Roman" w:hAnsi="Times New Roman" w:cs="Times New Roman"/>
          <w:spacing w:val="-3"/>
        </w:rPr>
        <w:t>и</w:t>
      </w:r>
      <w:r w:rsidRPr="002515F9">
        <w:rPr>
          <w:rFonts w:ascii="Times New Roman" w:hAnsi="Times New Roman" w:cs="Times New Roman"/>
          <w:spacing w:val="-1"/>
        </w:rPr>
        <w:t>ч</w:t>
      </w:r>
      <w:r w:rsidRPr="002515F9">
        <w:rPr>
          <w:rFonts w:ascii="Times New Roman" w:hAnsi="Times New Roman" w:cs="Times New Roman"/>
          <w:spacing w:val="-3"/>
        </w:rPr>
        <w:t>н</w:t>
      </w:r>
      <w:r w:rsidRPr="002515F9">
        <w:rPr>
          <w:rFonts w:ascii="Times New Roman" w:hAnsi="Times New Roman" w:cs="Times New Roman"/>
        </w:rPr>
        <w:t>а атмос</w:t>
      </w:r>
      <w:r w:rsidRPr="002515F9">
        <w:rPr>
          <w:rFonts w:ascii="Times New Roman" w:hAnsi="Times New Roman" w:cs="Times New Roman"/>
          <w:spacing w:val="-3"/>
        </w:rPr>
        <w:t>ф</w:t>
      </w:r>
      <w:r w:rsidRPr="002515F9">
        <w:rPr>
          <w:rFonts w:ascii="Times New Roman" w:hAnsi="Times New Roman" w:cs="Times New Roman"/>
        </w:rPr>
        <w:t>е</w:t>
      </w:r>
      <w:r w:rsidRPr="002515F9">
        <w:rPr>
          <w:rFonts w:ascii="Times New Roman" w:hAnsi="Times New Roman" w:cs="Times New Roman"/>
          <w:spacing w:val="-1"/>
        </w:rPr>
        <w:t>р</w:t>
      </w:r>
      <w:r w:rsidRPr="002515F9">
        <w:rPr>
          <w:rFonts w:ascii="Times New Roman" w:hAnsi="Times New Roman" w:cs="Times New Roman"/>
          <w:spacing w:val="-3"/>
        </w:rPr>
        <w:t>а</w:t>
      </w:r>
      <w:r w:rsidRPr="002515F9">
        <w:rPr>
          <w:rFonts w:ascii="Times New Roman" w:hAnsi="Times New Roman" w:cs="Times New Roman"/>
        </w:rPr>
        <w:t>,</w:t>
      </w:r>
      <w:r w:rsidRPr="002515F9">
        <w:rPr>
          <w:rFonts w:ascii="Times New Roman" w:hAnsi="Times New Roman" w:cs="Times New Roman"/>
          <w:spacing w:val="1"/>
        </w:rPr>
        <w:t xml:space="preserve"> </w:t>
      </w:r>
      <w:r w:rsidRPr="002515F9">
        <w:rPr>
          <w:rFonts w:ascii="Times New Roman" w:hAnsi="Times New Roman" w:cs="Times New Roman"/>
        </w:rPr>
        <w:t>я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 xml:space="preserve">а </w:t>
      </w:r>
      <w:r w:rsidRPr="002515F9">
        <w:rPr>
          <w:rFonts w:ascii="Times New Roman" w:hAnsi="Times New Roman" w:cs="Times New Roman"/>
          <w:spacing w:val="-2"/>
        </w:rPr>
        <w:t>п</w:t>
      </w:r>
      <w:r w:rsidRPr="002515F9">
        <w:rPr>
          <w:rFonts w:ascii="Times New Roman" w:hAnsi="Times New Roman" w:cs="Times New Roman"/>
        </w:rPr>
        <w:t xml:space="preserve">анує в </w:t>
      </w:r>
      <w:r w:rsidRPr="002515F9">
        <w:rPr>
          <w:rFonts w:ascii="Times New Roman" w:hAnsi="Times New Roman" w:cs="Times New Roman"/>
          <w:spacing w:val="-1"/>
        </w:rPr>
        <w:t>Ос</w:t>
      </w:r>
      <w:r w:rsidRPr="002515F9">
        <w:rPr>
          <w:rFonts w:ascii="Times New Roman" w:hAnsi="Times New Roman" w:cs="Times New Roman"/>
          <w:spacing w:val="-4"/>
        </w:rPr>
        <w:t>т</w:t>
      </w:r>
      <w:r w:rsidRPr="002515F9">
        <w:rPr>
          <w:rFonts w:ascii="Times New Roman" w:hAnsi="Times New Roman" w:cs="Times New Roman"/>
          <w:spacing w:val="-1"/>
        </w:rPr>
        <w:t>роз</w:t>
      </w:r>
      <w:r w:rsidRPr="002515F9">
        <w:rPr>
          <w:rFonts w:ascii="Times New Roman" w:hAnsi="Times New Roman" w:cs="Times New Roman"/>
          <w:spacing w:val="-2"/>
        </w:rPr>
        <w:t>ьк</w:t>
      </w:r>
      <w:r w:rsidRPr="002515F9">
        <w:rPr>
          <w:rFonts w:ascii="Times New Roman" w:hAnsi="Times New Roman" w:cs="Times New Roman"/>
        </w:rPr>
        <w:t xml:space="preserve">ій </w:t>
      </w:r>
      <w:r w:rsidRPr="002515F9">
        <w:rPr>
          <w:rFonts w:ascii="Times New Roman" w:hAnsi="Times New Roman" w:cs="Times New Roman"/>
          <w:spacing w:val="-3"/>
        </w:rPr>
        <w:t>а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</w:rPr>
        <w:t>е</w:t>
      </w:r>
      <w:r w:rsidRPr="002515F9">
        <w:rPr>
          <w:rFonts w:ascii="Times New Roman" w:hAnsi="Times New Roman" w:cs="Times New Roman"/>
          <w:spacing w:val="-1"/>
        </w:rPr>
        <w:t>мі</w:t>
      </w:r>
      <w:r w:rsidRPr="002515F9">
        <w:rPr>
          <w:rFonts w:ascii="Times New Roman" w:hAnsi="Times New Roman" w:cs="Times New Roman"/>
          <w:spacing w:val="1"/>
        </w:rPr>
        <w:t>ї</w:t>
      </w:r>
      <w:r w:rsidRPr="002515F9">
        <w:rPr>
          <w:rFonts w:ascii="Times New Roman" w:hAnsi="Times New Roman" w:cs="Times New Roman"/>
        </w:rPr>
        <w:t>», -</w:t>
      </w:r>
      <w:r w:rsidRPr="002515F9">
        <w:rPr>
          <w:rFonts w:ascii="Times New Roman" w:hAnsi="Times New Roman" w:cs="Times New Roman"/>
          <w:spacing w:val="-3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роз</w:t>
      </w:r>
      <w:r w:rsidRPr="002515F9">
        <w:rPr>
          <w:rFonts w:ascii="Times New Roman" w:hAnsi="Times New Roman" w:cs="Times New Roman"/>
          <w:spacing w:val="-3"/>
        </w:rPr>
        <w:t>п</w:t>
      </w:r>
      <w:r w:rsidRPr="002515F9">
        <w:rPr>
          <w:rFonts w:ascii="Times New Roman" w:hAnsi="Times New Roman" w:cs="Times New Roman"/>
          <w:spacing w:val="-1"/>
        </w:rPr>
        <w:t>ов</w:t>
      </w:r>
      <w:r w:rsidRPr="002515F9">
        <w:rPr>
          <w:rFonts w:ascii="Times New Roman" w:hAnsi="Times New Roman" w:cs="Times New Roman"/>
          <w:spacing w:val="-3"/>
        </w:rPr>
        <w:t>і</w:t>
      </w:r>
      <w:r w:rsidRPr="002515F9">
        <w:rPr>
          <w:rFonts w:ascii="Times New Roman" w:hAnsi="Times New Roman" w:cs="Times New Roman"/>
        </w:rPr>
        <w:t>в ху</w:t>
      </w:r>
      <w:r w:rsidRPr="002515F9">
        <w:rPr>
          <w:rFonts w:ascii="Times New Roman" w:hAnsi="Times New Roman" w:cs="Times New Roman"/>
          <w:spacing w:val="-1"/>
        </w:rPr>
        <w:t>дож</w:t>
      </w:r>
      <w:r w:rsidRPr="002515F9">
        <w:rPr>
          <w:rFonts w:ascii="Times New Roman" w:hAnsi="Times New Roman" w:cs="Times New Roman"/>
          <w:spacing w:val="-4"/>
        </w:rPr>
        <w:t>н</w:t>
      </w:r>
      <w:r w:rsidRPr="002515F9">
        <w:rPr>
          <w:rFonts w:ascii="Times New Roman" w:hAnsi="Times New Roman" w:cs="Times New Roman"/>
        </w:rPr>
        <w:t>ик.</w:t>
      </w:r>
      <w:r w:rsidR="007920E4" w:rsidRPr="007920E4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</w:p>
    <w:p w:rsidR="007920E4" w:rsidRPr="002515F9" w:rsidRDefault="007920E4" w:rsidP="002515F9">
      <w:pPr>
        <w:pStyle w:val="a3"/>
        <w:spacing w:line="276" w:lineRule="auto"/>
        <w:ind w:left="758" w:right="423"/>
        <w:jc w:val="both"/>
        <w:rPr>
          <w:rFonts w:ascii="Times New Roman" w:hAnsi="Times New Roman" w:cs="Times New Roman"/>
        </w:rPr>
      </w:pPr>
    </w:p>
    <w:p w:rsidR="00241F04" w:rsidRPr="002515F9" w:rsidRDefault="00297080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5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2848" behindDoc="0" locked="0" layoutInCell="1" allowOverlap="1" wp14:anchorId="0EFC521A">
            <wp:simplePos x="0" y="0"/>
            <wp:positionH relativeFrom="column">
              <wp:posOffset>4679315</wp:posOffset>
            </wp:positionH>
            <wp:positionV relativeFrom="paragraph">
              <wp:posOffset>41275</wp:posOffset>
            </wp:positionV>
            <wp:extent cx="2030400" cy="1076400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593" w:rsidRPr="002515F9">
        <w:rPr>
          <w:rFonts w:ascii="Times New Roman" w:hAnsi="Times New Roman" w:cs="Times New Roman"/>
          <w:sz w:val="28"/>
        </w:rPr>
        <w:t xml:space="preserve">На межі ХІХ і ХХ століть вишивана </w:t>
      </w:r>
      <w:proofErr w:type="spellStart"/>
      <w:r w:rsidR="00B96593" w:rsidRPr="002515F9">
        <w:rPr>
          <w:rFonts w:ascii="Times New Roman" w:hAnsi="Times New Roman" w:cs="Times New Roman"/>
          <w:sz w:val="28"/>
        </w:rPr>
        <w:t>русько</w:t>
      </w:r>
      <w:proofErr w:type="spellEnd"/>
      <w:r w:rsidR="00B96593" w:rsidRPr="002515F9">
        <w:rPr>
          <w:rFonts w:ascii="Times New Roman" w:hAnsi="Times New Roman" w:cs="Times New Roman"/>
          <w:sz w:val="28"/>
        </w:rPr>
        <w:t>-українська чоловіча сорочка відривається від традиційного костюму і починає носитися в поєднанні з європейським одягом. Провідну роль в започаткуванні моди вдягання вишиванки під піджак часто надають</w:t>
      </w:r>
      <w:r w:rsidR="00B96593" w:rsidRPr="002515F9">
        <w:rPr>
          <w:rFonts w:ascii="Times New Roman" w:hAnsi="Times New Roman" w:cs="Times New Roman"/>
          <w:spacing w:val="35"/>
          <w:sz w:val="28"/>
        </w:rPr>
        <w:t xml:space="preserve"> </w:t>
      </w:r>
      <w:r w:rsidR="00B96593" w:rsidRPr="002515F9">
        <w:rPr>
          <w:rFonts w:ascii="Times New Roman" w:hAnsi="Times New Roman" w:cs="Times New Roman"/>
          <w:sz w:val="28"/>
        </w:rPr>
        <w:t>Іванові</w:t>
      </w:r>
    </w:p>
    <w:p w:rsidR="00241F04" w:rsidRDefault="00B96593" w:rsidP="007920E4">
      <w:pPr>
        <w:pStyle w:val="a3"/>
        <w:spacing w:line="276" w:lineRule="auto"/>
        <w:ind w:left="755" w:right="147"/>
        <w:jc w:val="both"/>
        <w:rPr>
          <w:rFonts w:ascii="Times New Roman" w:hAnsi="Times New Roman" w:cs="Times New Roman"/>
          <w:noProof/>
          <w:lang w:val="ru-RU" w:eastAsia="ru-RU" w:bidi="ar-SA"/>
        </w:rPr>
      </w:pPr>
      <w:r w:rsidRPr="002515F9">
        <w:rPr>
          <w:rFonts w:ascii="Times New Roman" w:hAnsi="Times New Roman" w:cs="Times New Roman"/>
        </w:rPr>
        <w:t>Фран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ов</w:t>
      </w:r>
      <w:r w:rsidRPr="002515F9">
        <w:rPr>
          <w:rFonts w:ascii="Times New Roman" w:hAnsi="Times New Roman" w:cs="Times New Roman"/>
          <w:spacing w:val="-3"/>
        </w:rPr>
        <w:t>і</w:t>
      </w:r>
      <w:r w:rsidRPr="002515F9">
        <w:rPr>
          <w:rFonts w:ascii="Times New Roman" w:hAnsi="Times New Roman" w:cs="Times New Roman"/>
        </w:rPr>
        <w:t>,</w:t>
      </w:r>
      <w:r w:rsidR="007920E4">
        <w:rPr>
          <w:rFonts w:ascii="Times New Roman" w:hAnsi="Times New Roman" w:cs="Times New Roman"/>
        </w:rPr>
        <w:t xml:space="preserve"> </w:t>
      </w:r>
      <w:r w:rsidRPr="002515F9">
        <w:rPr>
          <w:rFonts w:ascii="Times New Roman" w:hAnsi="Times New Roman" w:cs="Times New Roman"/>
        </w:rPr>
        <w:t>я</w:t>
      </w:r>
      <w:r w:rsidRPr="002515F9">
        <w:rPr>
          <w:rFonts w:ascii="Times New Roman" w:hAnsi="Times New Roman" w:cs="Times New Roman"/>
          <w:spacing w:val="-2"/>
        </w:rPr>
        <w:t>ки</w:t>
      </w:r>
      <w:r w:rsidRPr="002515F9">
        <w:rPr>
          <w:rFonts w:ascii="Times New Roman" w:hAnsi="Times New Roman" w:cs="Times New Roman"/>
        </w:rPr>
        <w:t xml:space="preserve">й </w:t>
      </w:r>
      <w:r w:rsidRPr="002515F9">
        <w:rPr>
          <w:rFonts w:ascii="Times New Roman" w:hAnsi="Times New Roman" w:cs="Times New Roman"/>
          <w:spacing w:val="-3"/>
        </w:rPr>
        <w:t>«</w:t>
      </w:r>
      <w:r w:rsidRPr="002515F9">
        <w:rPr>
          <w:rFonts w:ascii="Times New Roman" w:hAnsi="Times New Roman" w:cs="Times New Roman"/>
        </w:rPr>
        <w:t>ві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  <w:spacing w:val="-1"/>
        </w:rPr>
        <w:t>рі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>н</w:t>
      </w:r>
      <w:r w:rsidRPr="002515F9">
        <w:rPr>
          <w:rFonts w:ascii="Times New Roman" w:hAnsi="Times New Roman" w:cs="Times New Roman"/>
          <w:spacing w:val="-1"/>
        </w:rPr>
        <w:t>я</w:t>
      </w:r>
      <w:r w:rsidRPr="002515F9">
        <w:rPr>
          <w:rFonts w:ascii="Times New Roman" w:hAnsi="Times New Roman" w:cs="Times New Roman"/>
        </w:rPr>
        <w:t>в</w:t>
      </w:r>
      <w:r w:rsidRPr="002515F9">
        <w:rPr>
          <w:rFonts w:ascii="Times New Roman" w:hAnsi="Times New Roman" w:cs="Times New Roman"/>
          <w:spacing w:val="-1"/>
        </w:rPr>
        <w:t>с</w:t>
      </w:r>
      <w:r w:rsidRPr="002515F9">
        <w:rPr>
          <w:rFonts w:ascii="Times New Roman" w:hAnsi="Times New Roman" w:cs="Times New Roman"/>
        </w:rPr>
        <w:t xml:space="preserve">я </w:t>
      </w:r>
      <w:r w:rsidRPr="002515F9">
        <w:rPr>
          <w:rFonts w:ascii="Times New Roman" w:hAnsi="Times New Roman" w:cs="Times New Roman"/>
          <w:spacing w:val="-1"/>
        </w:rPr>
        <w:t>о</w:t>
      </w:r>
      <w:r w:rsidRPr="002515F9">
        <w:rPr>
          <w:rFonts w:ascii="Times New Roman" w:hAnsi="Times New Roman" w:cs="Times New Roman"/>
        </w:rPr>
        <w:t xml:space="preserve">д 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</w:rPr>
        <w:t xml:space="preserve">алу </w:t>
      </w:r>
      <w:r w:rsidRPr="002515F9">
        <w:rPr>
          <w:rFonts w:ascii="Times New Roman" w:hAnsi="Times New Roman" w:cs="Times New Roman"/>
          <w:spacing w:val="-1"/>
        </w:rPr>
        <w:t>сво</w:t>
      </w:r>
      <w:r w:rsidRPr="002515F9">
        <w:rPr>
          <w:rFonts w:ascii="Times New Roman" w:hAnsi="Times New Roman" w:cs="Times New Roman"/>
          <w:spacing w:val="-3"/>
        </w:rPr>
        <w:t>ї</w:t>
      </w:r>
      <w:r w:rsidRPr="002515F9">
        <w:rPr>
          <w:rFonts w:ascii="Times New Roman" w:hAnsi="Times New Roman" w:cs="Times New Roman"/>
        </w:rPr>
        <w:t xml:space="preserve">м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ост</w:t>
      </w:r>
      <w:r w:rsidRPr="002515F9">
        <w:rPr>
          <w:rFonts w:ascii="Times New Roman" w:hAnsi="Times New Roman" w:cs="Times New Roman"/>
          <w:spacing w:val="-2"/>
        </w:rPr>
        <w:t>ю</w:t>
      </w:r>
      <w:r w:rsidRPr="002515F9">
        <w:rPr>
          <w:rFonts w:ascii="Times New Roman" w:hAnsi="Times New Roman" w:cs="Times New Roman"/>
          <w:spacing w:val="-1"/>
        </w:rPr>
        <w:t>мо</w:t>
      </w:r>
      <w:r w:rsidRPr="002515F9">
        <w:rPr>
          <w:rFonts w:ascii="Times New Roman" w:hAnsi="Times New Roman" w:cs="Times New Roman"/>
        </w:rPr>
        <w:t xml:space="preserve">м — </w:t>
      </w:r>
      <w:r w:rsidRPr="002515F9">
        <w:rPr>
          <w:rFonts w:ascii="Times New Roman" w:hAnsi="Times New Roman" w:cs="Times New Roman"/>
          <w:spacing w:val="-2"/>
        </w:rPr>
        <w:t>в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1"/>
        </w:rPr>
        <w:t>ш</w:t>
      </w:r>
      <w:r w:rsidRPr="002515F9">
        <w:rPr>
          <w:rFonts w:ascii="Times New Roman" w:hAnsi="Times New Roman" w:cs="Times New Roman"/>
          <w:spacing w:val="-2"/>
        </w:rPr>
        <w:t>и</w:t>
      </w:r>
      <w:r w:rsidRPr="002515F9">
        <w:rPr>
          <w:rFonts w:ascii="Times New Roman" w:hAnsi="Times New Roman" w:cs="Times New Roman"/>
        </w:rPr>
        <w:t xml:space="preserve">ваною </w:t>
      </w:r>
      <w:r w:rsidRPr="002515F9">
        <w:rPr>
          <w:rFonts w:ascii="Times New Roman" w:hAnsi="Times New Roman" w:cs="Times New Roman"/>
          <w:spacing w:val="-1"/>
        </w:rPr>
        <w:t>сор</w:t>
      </w:r>
      <w:r w:rsidRPr="002515F9">
        <w:rPr>
          <w:rFonts w:ascii="Times New Roman" w:hAnsi="Times New Roman" w:cs="Times New Roman"/>
          <w:spacing w:val="-3"/>
        </w:rPr>
        <w:t>о</w:t>
      </w:r>
      <w:r w:rsidRPr="002515F9">
        <w:rPr>
          <w:rFonts w:ascii="Times New Roman" w:hAnsi="Times New Roman" w:cs="Times New Roman"/>
          <w:spacing w:val="-1"/>
        </w:rPr>
        <w:t>чко</w:t>
      </w:r>
      <w:r w:rsidRPr="002515F9">
        <w:rPr>
          <w:rFonts w:ascii="Times New Roman" w:hAnsi="Times New Roman" w:cs="Times New Roman"/>
        </w:rPr>
        <w:t xml:space="preserve">ю </w:t>
      </w:r>
      <w:r w:rsidRPr="002515F9">
        <w:rPr>
          <w:rFonts w:ascii="Times New Roman" w:hAnsi="Times New Roman" w:cs="Times New Roman"/>
          <w:spacing w:val="-1"/>
        </w:rPr>
        <w:t>с</w:t>
      </w:r>
      <w:r w:rsidRPr="002515F9">
        <w:rPr>
          <w:rFonts w:ascii="Times New Roman" w:hAnsi="Times New Roman" w:cs="Times New Roman"/>
        </w:rPr>
        <w:t>е</w:t>
      </w:r>
      <w:r w:rsidRPr="002515F9">
        <w:rPr>
          <w:rFonts w:ascii="Times New Roman" w:hAnsi="Times New Roman" w:cs="Times New Roman"/>
          <w:spacing w:val="-1"/>
        </w:rPr>
        <w:t>р</w:t>
      </w:r>
      <w:r w:rsidRPr="002515F9">
        <w:rPr>
          <w:rFonts w:ascii="Times New Roman" w:hAnsi="Times New Roman" w:cs="Times New Roman"/>
          <w:spacing w:val="1"/>
        </w:rPr>
        <w:t>е</w:t>
      </w:r>
      <w:r w:rsidRPr="002515F9">
        <w:rPr>
          <w:rFonts w:ascii="Times New Roman" w:hAnsi="Times New Roman" w:cs="Times New Roman"/>
        </w:rPr>
        <w:t xml:space="preserve">д </w:t>
      </w:r>
      <w:r w:rsidRPr="002515F9">
        <w:rPr>
          <w:rFonts w:ascii="Times New Roman" w:hAnsi="Times New Roman" w:cs="Times New Roman"/>
          <w:spacing w:val="-1"/>
        </w:rPr>
        <w:t>п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1"/>
        </w:rPr>
        <w:t>шни</w:t>
      </w:r>
      <w:r w:rsidRPr="002515F9">
        <w:rPr>
          <w:rFonts w:ascii="Times New Roman" w:hAnsi="Times New Roman" w:cs="Times New Roman"/>
        </w:rPr>
        <w:t>х</w:t>
      </w:r>
      <w:r w:rsidRPr="002515F9">
        <w:rPr>
          <w:rFonts w:ascii="Times New Roman" w:hAnsi="Times New Roman" w:cs="Times New Roman"/>
          <w:spacing w:val="13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омірц</w:t>
      </w:r>
      <w:r w:rsidRPr="002515F9">
        <w:rPr>
          <w:rFonts w:ascii="Times New Roman" w:hAnsi="Times New Roman" w:cs="Times New Roman"/>
        </w:rPr>
        <w:t>ів</w:t>
      </w:r>
      <w:r w:rsidRPr="002515F9">
        <w:rPr>
          <w:rFonts w:ascii="Times New Roman" w:hAnsi="Times New Roman" w:cs="Times New Roman"/>
          <w:spacing w:val="14"/>
        </w:rPr>
        <w:t xml:space="preserve"> 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10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ра</w:t>
      </w:r>
      <w:r w:rsidRPr="002515F9">
        <w:rPr>
          <w:rFonts w:ascii="Times New Roman" w:hAnsi="Times New Roman" w:cs="Times New Roman"/>
          <w:spacing w:val="1"/>
        </w:rPr>
        <w:t>в</w:t>
      </w:r>
      <w:r w:rsidRPr="002515F9">
        <w:rPr>
          <w:rFonts w:ascii="Times New Roman" w:hAnsi="Times New Roman" w:cs="Times New Roman"/>
        </w:rPr>
        <w:t>ато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»</w:t>
      </w:r>
      <w:r w:rsidRPr="002515F9">
        <w:rPr>
          <w:rFonts w:ascii="Times New Roman" w:hAnsi="Times New Roman" w:cs="Times New Roman"/>
        </w:rPr>
        <w:t>.</w:t>
      </w:r>
      <w:r w:rsidRPr="002515F9">
        <w:rPr>
          <w:rFonts w:ascii="Times New Roman" w:hAnsi="Times New Roman" w:cs="Times New Roman"/>
          <w:spacing w:val="17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Са</w:t>
      </w:r>
      <w:r w:rsidRPr="002515F9">
        <w:rPr>
          <w:rFonts w:ascii="Times New Roman" w:hAnsi="Times New Roman" w:cs="Times New Roman"/>
          <w:spacing w:val="-2"/>
        </w:rPr>
        <w:t>м</w:t>
      </w:r>
      <w:r w:rsidRPr="002515F9">
        <w:rPr>
          <w:rFonts w:ascii="Times New Roman" w:hAnsi="Times New Roman" w:cs="Times New Roman"/>
        </w:rPr>
        <w:t>е</w:t>
      </w:r>
      <w:r w:rsidRPr="002515F9">
        <w:rPr>
          <w:rFonts w:ascii="Times New Roman" w:hAnsi="Times New Roman" w:cs="Times New Roman"/>
          <w:spacing w:val="12"/>
        </w:rPr>
        <w:t xml:space="preserve"> </w:t>
      </w:r>
      <w:r w:rsidRPr="002515F9">
        <w:rPr>
          <w:rFonts w:ascii="Times New Roman" w:hAnsi="Times New Roman" w:cs="Times New Roman"/>
        </w:rPr>
        <w:t>у</w:t>
      </w:r>
      <w:r w:rsidRPr="002515F9">
        <w:rPr>
          <w:rFonts w:ascii="Times New Roman" w:hAnsi="Times New Roman" w:cs="Times New Roman"/>
          <w:spacing w:val="14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ост</w:t>
      </w:r>
      <w:r w:rsidRPr="002515F9">
        <w:rPr>
          <w:rFonts w:ascii="Times New Roman" w:hAnsi="Times New Roman" w:cs="Times New Roman"/>
          <w:spacing w:val="-2"/>
        </w:rPr>
        <w:t>ю</w:t>
      </w:r>
      <w:r w:rsidRPr="002515F9">
        <w:rPr>
          <w:rFonts w:ascii="Times New Roman" w:hAnsi="Times New Roman" w:cs="Times New Roman"/>
          <w:spacing w:val="-1"/>
        </w:rPr>
        <w:t>м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13"/>
        </w:rPr>
        <w:t xml:space="preserve"> </w:t>
      </w:r>
      <w:r w:rsidRPr="002515F9">
        <w:rPr>
          <w:rFonts w:ascii="Times New Roman" w:hAnsi="Times New Roman" w:cs="Times New Roman"/>
        </w:rPr>
        <w:t>й ви</w:t>
      </w:r>
      <w:r w:rsidRPr="002515F9">
        <w:rPr>
          <w:rFonts w:ascii="Times New Roman" w:hAnsi="Times New Roman" w:cs="Times New Roman"/>
          <w:spacing w:val="-3"/>
        </w:rPr>
        <w:t>ш</w:t>
      </w:r>
      <w:r w:rsidRPr="002515F9">
        <w:rPr>
          <w:rFonts w:ascii="Times New Roman" w:hAnsi="Times New Roman" w:cs="Times New Roman"/>
          <w:spacing w:val="-2"/>
        </w:rPr>
        <w:t>и</w:t>
      </w:r>
      <w:r w:rsidRPr="002515F9">
        <w:rPr>
          <w:rFonts w:ascii="Times New Roman" w:hAnsi="Times New Roman" w:cs="Times New Roman"/>
        </w:rPr>
        <w:t>ван</w:t>
      </w:r>
      <w:r w:rsidRPr="002515F9">
        <w:rPr>
          <w:rFonts w:ascii="Times New Roman" w:hAnsi="Times New Roman" w:cs="Times New Roman"/>
          <w:spacing w:val="-2"/>
        </w:rPr>
        <w:t>ц</w:t>
      </w:r>
      <w:r w:rsidRPr="002515F9">
        <w:rPr>
          <w:rFonts w:ascii="Times New Roman" w:hAnsi="Times New Roman" w:cs="Times New Roman"/>
        </w:rPr>
        <w:t>і Ф</w:t>
      </w:r>
      <w:r w:rsidRPr="002515F9">
        <w:rPr>
          <w:rFonts w:ascii="Times New Roman" w:hAnsi="Times New Roman" w:cs="Times New Roman"/>
          <w:spacing w:val="-2"/>
        </w:rPr>
        <w:t>р</w:t>
      </w:r>
      <w:r w:rsidRPr="002515F9">
        <w:rPr>
          <w:rFonts w:ascii="Times New Roman" w:hAnsi="Times New Roman" w:cs="Times New Roman"/>
          <w:spacing w:val="-3"/>
        </w:rPr>
        <w:t>а</w:t>
      </w:r>
      <w:r w:rsidRPr="002515F9">
        <w:rPr>
          <w:rFonts w:ascii="Times New Roman" w:hAnsi="Times New Roman" w:cs="Times New Roman"/>
        </w:rPr>
        <w:t>н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 xml:space="preserve">о 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  <w:spacing w:val="-1"/>
        </w:rPr>
        <w:t>ображ</w:t>
      </w:r>
      <w:r w:rsidRPr="002515F9">
        <w:rPr>
          <w:rFonts w:ascii="Times New Roman" w:hAnsi="Times New Roman" w:cs="Times New Roman"/>
          <w:spacing w:val="1"/>
        </w:rPr>
        <w:t>е</w:t>
      </w:r>
      <w:r w:rsidRPr="002515F9">
        <w:rPr>
          <w:rFonts w:ascii="Times New Roman" w:hAnsi="Times New Roman" w:cs="Times New Roman"/>
          <w:spacing w:val="-4"/>
        </w:rPr>
        <w:t>н</w:t>
      </w:r>
      <w:r w:rsidRPr="002515F9">
        <w:rPr>
          <w:rFonts w:ascii="Times New Roman" w:hAnsi="Times New Roman" w:cs="Times New Roman"/>
          <w:spacing w:val="-2"/>
        </w:rPr>
        <w:t>и</w:t>
      </w:r>
      <w:r w:rsidRPr="002515F9">
        <w:rPr>
          <w:rFonts w:ascii="Times New Roman" w:hAnsi="Times New Roman" w:cs="Times New Roman"/>
        </w:rPr>
        <w:t xml:space="preserve">й на </w:t>
      </w:r>
      <w:r w:rsidR="007920E4">
        <w:rPr>
          <w:rFonts w:ascii="Times New Roman" w:hAnsi="Times New Roman" w:cs="Times New Roman"/>
        </w:rPr>
        <w:t>2</w:t>
      </w:r>
      <w:r w:rsidRPr="002515F9">
        <w:rPr>
          <w:rFonts w:ascii="Times New Roman" w:hAnsi="Times New Roman" w:cs="Times New Roman"/>
          <w:spacing w:val="4"/>
        </w:rPr>
        <w:t>0</w:t>
      </w:r>
      <w:r w:rsidRPr="002515F9">
        <w:rPr>
          <w:rFonts w:ascii="Times New Roman" w:hAnsi="Times New Roman" w:cs="Times New Roman"/>
        </w:rPr>
        <w:t xml:space="preserve">- 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  <w:spacing w:val="-1"/>
        </w:rPr>
        <w:t>р</w:t>
      </w:r>
      <w:r w:rsidRPr="002515F9">
        <w:rPr>
          <w:rFonts w:ascii="Times New Roman" w:hAnsi="Times New Roman" w:cs="Times New Roman"/>
          <w:spacing w:val="1"/>
        </w:rPr>
        <w:t>и</w:t>
      </w:r>
      <w:r w:rsidRPr="002515F9">
        <w:rPr>
          <w:rFonts w:ascii="Times New Roman" w:hAnsi="Times New Roman" w:cs="Times New Roman"/>
        </w:rPr>
        <w:t>в</w:t>
      </w:r>
      <w:r w:rsidRPr="002515F9">
        <w:rPr>
          <w:rFonts w:ascii="Times New Roman" w:hAnsi="Times New Roman" w:cs="Times New Roman"/>
          <w:spacing w:val="-4"/>
        </w:rPr>
        <w:t>н</w:t>
      </w:r>
      <w:r w:rsidRPr="002515F9">
        <w:rPr>
          <w:rFonts w:ascii="Times New Roman" w:hAnsi="Times New Roman" w:cs="Times New Roman"/>
        </w:rPr>
        <w:t>ев</w:t>
      </w:r>
      <w:r w:rsidRPr="002515F9">
        <w:rPr>
          <w:rFonts w:ascii="Times New Roman" w:hAnsi="Times New Roman" w:cs="Times New Roman"/>
          <w:spacing w:val="-4"/>
        </w:rPr>
        <w:t>і</w:t>
      </w:r>
      <w:r w:rsidRPr="002515F9">
        <w:rPr>
          <w:rFonts w:ascii="Times New Roman" w:hAnsi="Times New Roman" w:cs="Times New Roman"/>
        </w:rPr>
        <w:t xml:space="preserve">й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у</w:t>
      </w:r>
      <w:r w:rsidRPr="002515F9">
        <w:rPr>
          <w:rFonts w:ascii="Times New Roman" w:hAnsi="Times New Roman" w:cs="Times New Roman"/>
          <w:spacing w:val="-1"/>
        </w:rPr>
        <w:t>пюрі</w:t>
      </w:r>
      <w:r w:rsidRPr="002515F9">
        <w:rPr>
          <w:rFonts w:ascii="Times New Roman" w:hAnsi="Times New Roman" w:cs="Times New Roman"/>
        </w:rPr>
        <w:t>,</w:t>
      </w:r>
      <w:r w:rsidRPr="002515F9">
        <w:rPr>
          <w:rFonts w:ascii="Times New Roman" w:hAnsi="Times New Roman" w:cs="Times New Roman"/>
          <w:spacing w:val="-2"/>
        </w:rPr>
        <w:t xml:space="preserve"> з</w:t>
      </w:r>
      <w:r w:rsidRPr="002515F9">
        <w:rPr>
          <w:rFonts w:ascii="Times New Roman" w:hAnsi="Times New Roman" w:cs="Times New Roman"/>
        </w:rPr>
        <w:t xml:space="preserve">найомій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ожн</w:t>
      </w:r>
      <w:r w:rsidRPr="002515F9">
        <w:rPr>
          <w:rFonts w:ascii="Times New Roman" w:hAnsi="Times New Roman" w:cs="Times New Roman"/>
          <w:spacing w:val="-3"/>
        </w:rPr>
        <w:t>о</w:t>
      </w:r>
      <w:r w:rsidRPr="002515F9">
        <w:rPr>
          <w:rFonts w:ascii="Times New Roman" w:hAnsi="Times New Roman" w:cs="Times New Roman"/>
          <w:spacing w:val="-2"/>
        </w:rPr>
        <w:t>м</w:t>
      </w:r>
      <w:r w:rsidRPr="002515F9">
        <w:rPr>
          <w:rFonts w:ascii="Times New Roman" w:hAnsi="Times New Roman" w:cs="Times New Roman"/>
        </w:rPr>
        <w:t>у з</w:t>
      </w:r>
      <w:r w:rsidRPr="002515F9">
        <w:rPr>
          <w:rFonts w:ascii="Times New Roman" w:hAnsi="Times New Roman" w:cs="Times New Roman"/>
          <w:spacing w:val="-2"/>
        </w:rPr>
        <w:t xml:space="preserve"> н</w:t>
      </w:r>
      <w:r w:rsidRPr="002515F9">
        <w:rPr>
          <w:rFonts w:ascii="Times New Roman" w:hAnsi="Times New Roman" w:cs="Times New Roman"/>
        </w:rPr>
        <w:t>ас.</w:t>
      </w:r>
      <w:r w:rsidR="007920E4" w:rsidRPr="007920E4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</w:p>
    <w:p w:rsidR="00297080" w:rsidRDefault="00297080" w:rsidP="007920E4">
      <w:pPr>
        <w:pStyle w:val="a3"/>
        <w:spacing w:line="276" w:lineRule="auto"/>
        <w:ind w:left="755" w:right="147"/>
        <w:jc w:val="both"/>
        <w:rPr>
          <w:rFonts w:ascii="Times New Roman" w:hAnsi="Times New Roman" w:cs="Times New Roman"/>
        </w:rPr>
      </w:pPr>
    </w:p>
    <w:p w:rsidR="007920E4" w:rsidRPr="002515F9" w:rsidRDefault="007920E4" w:rsidP="002515F9">
      <w:pPr>
        <w:pStyle w:val="a3"/>
        <w:spacing w:line="276" w:lineRule="auto"/>
        <w:ind w:left="755" w:right="3806"/>
        <w:jc w:val="both"/>
        <w:rPr>
          <w:rFonts w:ascii="Times New Roman" w:hAnsi="Times New Roman" w:cs="Times New Roman"/>
        </w:rPr>
      </w:pPr>
    </w:p>
    <w:p w:rsidR="00241F04" w:rsidRPr="002515F9" w:rsidRDefault="00B96593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9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sz w:val="28"/>
        </w:rPr>
        <w:lastRenderedPageBreak/>
        <w:t>Орнаменти вишивок за мотивами прийнято поділяти на три групи: геометричні (абстрактні), рослинні та зооморфні</w:t>
      </w:r>
      <w:r w:rsidRPr="002515F9">
        <w:rPr>
          <w:rFonts w:ascii="Times New Roman" w:hAnsi="Times New Roman" w:cs="Times New Roman"/>
          <w:spacing w:val="-12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(тварини).</w:t>
      </w:r>
    </w:p>
    <w:p w:rsidR="00241F04" w:rsidRPr="002515F9" w:rsidRDefault="00B96593" w:rsidP="002515F9">
      <w:pPr>
        <w:pStyle w:val="a3"/>
        <w:spacing w:line="276" w:lineRule="auto"/>
        <w:ind w:left="758" w:right="421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>Геометричні (абстрактні) орнаменти властиві всій слов’янській міфології. Вони дуже прості: кружечки, трикутники, ромби, зиґзаґи, лінії, хрести (прості й подвійні). На їхній основі в народній вишивці широко використовуються такі мотиви, як «баранячі роги»,</w:t>
      </w:r>
      <w:r w:rsidRPr="002515F9">
        <w:rPr>
          <w:rFonts w:ascii="Times New Roman" w:hAnsi="Times New Roman" w:cs="Times New Roman"/>
          <w:spacing w:val="10"/>
        </w:rPr>
        <w:t xml:space="preserve"> </w:t>
      </w:r>
      <w:r w:rsidRPr="002515F9">
        <w:rPr>
          <w:rFonts w:ascii="Times New Roman" w:hAnsi="Times New Roman" w:cs="Times New Roman"/>
        </w:rPr>
        <w:t>«кучері»,</w:t>
      </w:r>
    </w:p>
    <w:p w:rsidR="00241F04" w:rsidRPr="002515F9" w:rsidRDefault="00B96593" w:rsidP="002515F9">
      <w:pPr>
        <w:pStyle w:val="a3"/>
        <w:spacing w:line="276" w:lineRule="auto"/>
        <w:ind w:left="758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>«</w:t>
      </w:r>
      <w:proofErr w:type="spellStart"/>
      <w:r w:rsidRPr="002515F9">
        <w:rPr>
          <w:rFonts w:ascii="Times New Roman" w:hAnsi="Times New Roman" w:cs="Times New Roman"/>
        </w:rPr>
        <w:t>кудрявці</w:t>
      </w:r>
      <w:proofErr w:type="spellEnd"/>
      <w:r w:rsidRPr="002515F9">
        <w:rPr>
          <w:rFonts w:ascii="Times New Roman" w:hAnsi="Times New Roman" w:cs="Times New Roman"/>
        </w:rPr>
        <w:t>», «гребінці» тощо.</w:t>
      </w:r>
    </w:p>
    <w:p w:rsidR="00241F04" w:rsidRPr="002515F9" w:rsidRDefault="00B96593" w:rsidP="002515F9">
      <w:pPr>
        <w:pStyle w:val="a3"/>
        <w:spacing w:line="276" w:lineRule="auto"/>
        <w:ind w:left="758" w:right="423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>В основі рослинного орнаменту лежить прагнення принести у вишивку красу природи. Навіть гранично умовні візерунки виникли в результаті спостереження реально існуючих у природі форм. В українській вишивці часто використовуються такі мотиви, як «виноград», «хміль», «дубові листи», «барвінок» тощо. Деякі з них несуть у собі відображення древніх символічних уявлень народу. Так, мотив «барвінку» є символом нев’янучого життя, візерунок «яблучне коло», розділений на чотири сектори, з вишиванням протилежних частин в одному кольорі — символом любові. У сучасній вишивці зустрічається і древній символ</w:t>
      </w:r>
    </w:p>
    <w:p w:rsidR="00241F04" w:rsidRPr="002515F9" w:rsidRDefault="00B96593" w:rsidP="002515F9">
      <w:pPr>
        <w:pStyle w:val="a3"/>
        <w:spacing w:line="276" w:lineRule="auto"/>
        <w:ind w:left="758" w:right="422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>«дерево життя», зображуваний переважно стилізовано у формі листів і гілок.</w:t>
      </w:r>
    </w:p>
    <w:p w:rsidR="00241F04" w:rsidRDefault="00B96593" w:rsidP="002515F9">
      <w:pPr>
        <w:pStyle w:val="a3"/>
        <w:spacing w:line="276" w:lineRule="auto"/>
        <w:ind w:left="758" w:right="425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>У вишивках зооморфних (тваринних) орнаментів зображуються такі тварини як кінь, заєць, риба, жаби; із птахів — півень, сова, голуб, зозуля; із комах — муха, метелик, павук, летучі жуки.</w:t>
      </w:r>
    </w:p>
    <w:p w:rsidR="00223298" w:rsidRPr="002515F9" w:rsidRDefault="00223298" w:rsidP="002515F9">
      <w:pPr>
        <w:pStyle w:val="a3"/>
        <w:spacing w:line="276" w:lineRule="auto"/>
        <w:ind w:left="758" w:right="425"/>
        <w:jc w:val="both"/>
        <w:rPr>
          <w:rFonts w:ascii="Times New Roman" w:hAnsi="Times New Roman" w:cs="Times New Roman"/>
        </w:rPr>
      </w:pPr>
    </w:p>
    <w:p w:rsidR="00241F04" w:rsidRDefault="00B96593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1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sz w:val="28"/>
        </w:rPr>
        <w:t>Вирішальний вплив на характер орнаментальних мотивів мають різноманітні вишивальні шви, так звані «техніки». Їх в Україні відомо близько сотні! Серед найвідоміших технічних прийомів вишивання – гладь, хрестик, низь, мереження, бігунець,</w:t>
      </w:r>
      <w:r w:rsidRPr="002515F9">
        <w:rPr>
          <w:rFonts w:ascii="Times New Roman" w:hAnsi="Times New Roman" w:cs="Times New Roman"/>
          <w:spacing w:val="1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плетіння.</w:t>
      </w:r>
    </w:p>
    <w:p w:rsidR="00223298" w:rsidRPr="002515F9" w:rsidRDefault="00223298" w:rsidP="00223298">
      <w:pPr>
        <w:pStyle w:val="a4"/>
        <w:tabs>
          <w:tab w:val="left" w:pos="756"/>
        </w:tabs>
        <w:spacing w:line="276" w:lineRule="auto"/>
        <w:ind w:left="755" w:right="421" w:firstLine="0"/>
        <w:jc w:val="both"/>
        <w:rPr>
          <w:rFonts w:ascii="Times New Roman" w:hAnsi="Times New Roman" w:cs="Times New Roman"/>
          <w:sz w:val="28"/>
        </w:rPr>
      </w:pPr>
    </w:p>
    <w:p w:rsidR="00241F04" w:rsidRDefault="00B96593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3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sz w:val="28"/>
        </w:rPr>
        <w:t xml:space="preserve">Кожен регіон України має свої особливості вишиванок. Про їх розмаїття може свідчити бодай саме лише перелік типових узорів волинського краю: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цвіткі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хміль, лапатий хміль, хмелик, лапатий хмелик, виноград, ягідний хміль, хміль ягідки, хрести гречкою, хрести, безконечник, хрести повії,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купчаті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кукурузка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огірочки на дві половинки, звізди, кошички,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кошичаста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 рожа, вилка, баранячі роги,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таргачики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рутка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чорнобривці, очка, ягідки, цимбали, кучері, рожа повна, рожа клинчаста, рожа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шулякова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рожа барвінкова, рожа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шулякова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 повна, сокирки, копита,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копитка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, розбиті хрести, хрести, сливочки, дубове листя,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полоничник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 на дві половинки,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полоничник</w:t>
      </w:r>
      <w:proofErr w:type="spellEnd"/>
      <w:r w:rsidRPr="002515F9">
        <w:rPr>
          <w:rFonts w:ascii="Times New Roman" w:hAnsi="Times New Roman" w:cs="Times New Roman"/>
          <w:i/>
          <w:sz w:val="28"/>
        </w:rPr>
        <w:t xml:space="preserve"> хрещатий, </w:t>
      </w:r>
      <w:proofErr w:type="spellStart"/>
      <w:r w:rsidRPr="002515F9">
        <w:rPr>
          <w:rFonts w:ascii="Times New Roman" w:hAnsi="Times New Roman" w:cs="Times New Roman"/>
          <w:i/>
          <w:sz w:val="28"/>
        </w:rPr>
        <w:t>полоничник</w:t>
      </w:r>
      <w:proofErr w:type="spellEnd"/>
      <w:r w:rsidRPr="002515F9">
        <w:rPr>
          <w:rFonts w:ascii="Times New Roman" w:hAnsi="Times New Roman" w:cs="Times New Roman"/>
          <w:sz w:val="28"/>
        </w:rPr>
        <w:t>!</w:t>
      </w:r>
    </w:p>
    <w:p w:rsidR="00223298" w:rsidRPr="002515F9" w:rsidRDefault="00223298" w:rsidP="00223298">
      <w:pPr>
        <w:pStyle w:val="a4"/>
        <w:tabs>
          <w:tab w:val="left" w:pos="756"/>
        </w:tabs>
        <w:spacing w:line="276" w:lineRule="auto"/>
        <w:ind w:left="755" w:right="423" w:firstLine="0"/>
        <w:jc w:val="both"/>
        <w:rPr>
          <w:rFonts w:ascii="Times New Roman" w:hAnsi="Times New Roman" w:cs="Times New Roman"/>
          <w:sz w:val="28"/>
        </w:rPr>
      </w:pPr>
    </w:p>
    <w:p w:rsidR="00241F04" w:rsidRPr="002515F9" w:rsidRDefault="00B96593" w:rsidP="00AA1FB6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117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sz w:val="28"/>
        </w:rPr>
        <w:t>Надзвичайно оригінальними є  борщівські вишиванки, назва яких походить від регіону виникнення - Борщівського району на Тернопільщині. Саме тут майстрині вигадали свій особливий тип вишивання – декорування рукавів сорочок дуже щільною вишивкою чорними</w:t>
      </w:r>
      <w:r w:rsidRPr="002515F9">
        <w:rPr>
          <w:rFonts w:ascii="Times New Roman" w:hAnsi="Times New Roman" w:cs="Times New Roman"/>
          <w:spacing w:val="-4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нитками.</w:t>
      </w:r>
    </w:p>
    <w:p w:rsidR="00241F04" w:rsidRPr="002515F9" w:rsidRDefault="00B96593" w:rsidP="00AA1FB6">
      <w:pPr>
        <w:pStyle w:val="a3"/>
        <w:spacing w:line="276" w:lineRule="auto"/>
        <w:ind w:left="832" w:right="258"/>
        <w:jc w:val="both"/>
        <w:rPr>
          <w:rFonts w:ascii="Times New Roman" w:hAnsi="Times New Roman" w:cs="Times New Roman"/>
        </w:rPr>
      </w:pPr>
      <w:r w:rsidRPr="002515F9">
        <w:rPr>
          <w:rFonts w:ascii="Times New Roman" w:hAnsi="Times New Roman" w:cs="Times New Roman"/>
        </w:rPr>
        <w:t xml:space="preserve">Чорний колір на борщівських вишиванках став переважати не просто так. Подейкують, що колись турки й татари знищили усіх місцевих чоловіків, і жінки </w:t>
      </w:r>
      <w:bookmarkStart w:id="0" w:name="_GoBack"/>
      <w:r w:rsidR="00AA1FB6" w:rsidRPr="002515F9"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anchor distT="0" distB="0" distL="0" distR="0" simplePos="0" relativeHeight="251659776" behindDoc="0" locked="0" layoutInCell="1" allowOverlap="1" wp14:anchorId="106D6CF9" wp14:editId="50FA3538">
            <wp:simplePos x="0" y="0"/>
            <wp:positionH relativeFrom="page">
              <wp:posOffset>5525135</wp:posOffset>
            </wp:positionH>
            <wp:positionV relativeFrom="paragraph">
              <wp:posOffset>-83820</wp:posOffset>
            </wp:positionV>
            <wp:extent cx="1609090" cy="1198245"/>
            <wp:effectExtent l="0" t="0" r="0" b="0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515F9">
        <w:rPr>
          <w:rFonts w:ascii="Times New Roman" w:hAnsi="Times New Roman" w:cs="Times New Roman"/>
        </w:rPr>
        <w:t>з навколишніх сіл вирішили впродовж декількох поколінь вдягати чорні сорочки...До речі, у борщівському храмі Успіння Пречистої</w:t>
      </w:r>
      <w:r w:rsidR="00AA1FB6" w:rsidRPr="00AA1FB6">
        <w:rPr>
          <w:rFonts w:ascii="Times New Roman" w:hAnsi="Times New Roman" w:cs="Times New Roman"/>
        </w:rPr>
        <w:t xml:space="preserve"> </w:t>
      </w:r>
      <w:r w:rsidRPr="002515F9">
        <w:rPr>
          <w:rFonts w:ascii="Times New Roman" w:hAnsi="Times New Roman" w:cs="Times New Roman"/>
        </w:rPr>
        <w:t>Діви Марії знаходиться особлива ікона Богоматері з Ісусом. Діва Марія одягнена у червоно-чорну вишиванку!</w:t>
      </w:r>
    </w:p>
    <w:p w:rsidR="00241F04" w:rsidRPr="002515F9" w:rsidRDefault="00B96593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3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smallCaps/>
          <w:sz w:val="28"/>
        </w:rPr>
        <w:t>2</w:t>
      </w:r>
      <w:r w:rsidRPr="002515F9">
        <w:rPr>
          <w:rFonts w:ascii="Times New Roman" w:hAnsi="Times New Roman" w:cs="Times New Roman"/>
          <w:sz w:val="28"/>
        </w:rPr>
        <w:t xml:space="preserve">0 травня </w:t>
      </w:r>
      <w:r w:rsidRPr="002515F9">
        <w:rPr>
          <w:rFonts w:ascii="Times New Roman" w:hAnsi="Times New Roman" w:cs="Times New Roman"/>
          <w:smallCaps/>
          <w:sz w:val="28"/>
        </w:rPr>
        <w:t>2012</w:t>
      </w:r>
      <w:r w:rsidRPr="002515F9">
        <w:rPr>
          <w:rFonts w:ascii="Times New Roman" w:hAnsi="Times New Roman" w:cs="Times New Roman"/>
          <w:sz w:val="28"/>
        </w:rPr>
        <w:t xml:space="preserve"> року під час ювілейної ХХ молодіжної пішої прощі Стрийської єпархії до </w:t>
      </w:r>
      <w:proofErr w:type="spellStart"/>
      <w:r w:rsidRPr="002515F9">
        <w:rPr>
          <w:rFonts w:ascii="Times New Roman" w:hAnsi="Times New Roman" w:cs="Times New Roman"/>
          <w:sz w:val="28"/>
        </w:rPr>
        <w:t>Гошівської</w:t>
      </w:r>
      <w:proofErr w:type="spellEnd"/>
      <w:r w:rsidRPr="002515F9">
        <w:rPr>
          <w:rFonts w:ascii="Times New Roman" w:hAnsi="Times New Roman" w:cs="Times New Roman"/>
          <w:sz w:val="28"/>
        </w:rPr>
        <w:t xml:space="preserve"> чудотворної ікони Богородиці, яка перебуває на Ясній горі у монастирі отців </w:t>
      </w:r>
      <w:proofErr w:type="spellStart"/>
      <w:r w:rsidRPr="002515F9">
        <w:rPr>
          <w:rFonts w:ascii="Times New Roman" w:hAnsi="Times New Roman" w:cs="Times New Roman"/>
          <w:sz w:val="28"/>
        </w:rPr>
        <w:t>Василіян</w:t>
      </w:r>
      <w:proofErr w:type="spellEnd"/>
      <w:r w:rsidRPr="002515F9">
        <w:rPr>
          <w:rFonts w:ascii="Times New Roman" w:hAnsi="Times New Roman" w:cs="Times New Roman"/>
          <w:sz w:val="28"/>
        </w:rPr>
        <w:t xml:space="preserve"> с. Гошів на Івано- Франківщині,</w:t>
      </w:r>
      <w:r w:rsidRPr="002515F9">
        <w:rPr>
          <w:rFonts w:ascii="Times New Roman" w:hAnsi="Times New Roman" w:cs="Times New Roman"/>
          <w:spacing w:val="28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встановили</w:t>
      </w:r>
      <w:r w:rsidRPr="002515F9">
        <w:rPr>
          <w:rFonts w:ascii="Times New Roman" w:hAnsi="Times New Roman" w:cs="Times New Roman"/>
          <w:spacing w:val="31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рекорд</w:t>
      </w:r>
      <w:r w:rsidRPr="002515F9">
        <w:rPr>
          <w:rFonts w:ascii="Times New Roman" w:hAnsi="Times New Roman" w:cs="Times New Roman"/>
          <w:spacing w:val="30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України</w:t>
      </w:r>
      <w:r w:rsidRPr="002515F9">
        <w:rPr>
          <w:rFonts w:ascii="Times New Roman" w:hAnsi="Times New Roman" w:cs="Times New Roman"/>
          <w:spacing w:val="34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—</w:t>
      </w:r>
      <w:r w:rsidRPr="002515F9">
        <w:rPr>
          <w:rFonts w:ascii="Times New Roman" w:hAnsi="Times New Roman" w:cs="Times New Roman"/>
          <w:spacing w:val="28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у</w:t>
      </w:r>
      <w:r w:rsidRPr="002515F9">
        <w:rPr>
          <w:rFonts w:ascii="Times New Roman" w:hAnsi="Times New Roman" w:cs="Times New Roman"/>
          <w:spacing w:val="32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пішому</w:t>
      </w:r>
      <w:r w:rsidRPr="002515F9">
        <w:rPr>
          <w:rFonts w:ascii="Times New Roman" w:hAnsi="Times New Roman" w:cs="Times New Roman"/>
          <w:spacing w:val="30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ході</w:t>
      </w:r>
      <w:r w:rsidRPr="002515F9">
        <w:rPr>
          <w:rFonts w:ascii="Times New Roman" w:hAnsi="Times New Roman" w:cs="Times New Roman"/>
          <w:spacing w:val="30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взяли</w:t>
      </w:r>
      <w:r w:rsidRPr="002515F9">
        <w:rPr>
          <w:rFonts w:ascii="Times New Roman" w:hAnsi="Times New Roman" w:cs="Times New Roman"/>
          <w:spacing w:val="28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участь</w:t>
      </w:r>
    </w:p>
    <w:p w:rsidR="00241F04" w:rsidRDefault="00B96593" w:rsidP="002515F9">
      <w:pPr>
        <w:pStyle w:val="a3"/>
        <w:spacing w:line="276" w:lineRule="auto"/>
        <w:ind w:left="755" w:right="424"/>
        <w:jc w:val="both"/>
        <w:rPr>
          <w:rFonts w:ascii="Times New Roman" w:hAnsi="Times New Roman" w:cs="Times New Roman"/>
          <w:spacing w:val="-1"/>
        </w:rPr>
      </w:pPr>
      <w:r w:rsidRPr="002515F9">
        <w:rPr>
          <w:rFonts w:ascii="Times New Roman" w:hAnsi="Times New Roman" w:cs="Times New Roman"/>
          <w:smallCaps/>
          <w:spacing w:val="-1"/>
        </w:rPr>
        <w:t>1</w:t>
      </w:r>
      <w:r w:rsidRPr="002515F9">
        <w:rPr>
          <w:rFonts w:ascii="Times New Roman" w:hAnsi="Times New Roman" w:cs="Times New Roman"/>
          <w:smallCaps/>
        </w:rPr>
        <w:t>5</w:t>
      </w:r>
      <w:r w:rsidRPr="002515F9">
        <w:rPr>
          <w:rFonts w:ascii="Times New Roman" w:hAnsi="Times New Roman" w:cs="Times New Roman"/>
        </w:rPr>
        <w:t xml:space="preserve">  </w:t>
      </w:r>
      <w:r w:rsidRPr="002515F9">
        <w:rPr>
          <w:rFonts w:ascii="Times New Roman" w:hAnsi="Times New Roman" w:cs="Times New Roman"/>
          <w:spacing w:val="-10"/>
        </w:rPr>
        <w:t xml:space="preserve"> </w:t>
      </w:r>
      <w:r w:rsidRPr="002515F9">
        <w:rPr>
          <w:rFonts w:ascii="Times New Roman" w:hAnsi="Times New Roman" w:cs="Times New Roman"/>
          <w:smallCaps/>
        </w:rPr>
        <w:t>027</w:t>
      </w:r>
      <w:r w:rsidRPr="002515F9">
        <w:rPr>
          <w:rFonts w:ascii="Times New Roman" w:hAnsi="Times New Roman" w:cs="Times New Roman"/>
        </w:rPr>
        <w:t xml:space="preserve">  </w:t>
      </w:r>
      <w:r w:rsidRPr="002515F9">
        <w:rPr>
          <w:rFonts w:ascii="Times New Roman" w:hAnsi="Times New Roman" w:cs="Times New Roman"/>
          <w:spacing w:val="-11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ос</w:t>
      </w:r>
      <w:r w:rsidRPr="002515F9">
        <w:rPr>
          <w:rFonts w:ascii="Times New Roman" w:hAnsi="Times New Roman" w:cs="Times New Roman"/>
          <w:spacing w:val="-2"/>
        </w:rPr>
        <w:t>і</w:t>
      </w:r>
      <w:r w:rsidRPr="002515F9">
        <w:rPr>
          <w:rFonts w:ascii="Times New Roman" w:hAnsi="Times New Roman" w:cs="Times New Roman"/>
        </w:rPr>
        <w:t xml:space="preserve">б  </w:t>
      </w:r>
      <w:r w:rsidRPr="002515F9">
        <w:rPr>
          <w:rFonts w:ascii="Times New Roman" w:hAnsi="Times New Roman" w:cs="Times New Roman"/>
          <w:spacing w:val="-12"/>
        </w:rPr>
        <w:t xml:space="preserve"> </w:t>
      </w:r>
      <w:r w:rsidRPr="002515F9">
        <w:rPr>
          <w:rFonts w:ascii="Times New Roman" w:hAnsi="Times New Roman" w:cs="Times New Roman"/>
        </w:rPr>
        <w:t xml:space="preserve">у  </w:t>
      </w:r>
      <w:r w:rsidRPr="002515F9">
        <w:rPr>
          <w:rFonts w:ascii="Times New Roman" w:hAnsi="Times New Roman" w:cs="Times New Roman"/>
          <w:spacing w:val="-11"/>
        </w:rPr>
        <w:t xml:space="preserve"> </w:t>
      </w:r>
      <w:r w:rsidRPr="002515F9">
        <w:rPr>
          <w:rFonts w:ascii="Times New Roman" w:hAnsi="Times New Roman" w:cs="Times New Roman"/>
        </w:rPr>
        <w:t>ви</w:t>
      </w:r>
      <w:r w:rsidRPr="002515F9">
        <w:rPr>
          <w:rFonts w:ascii="Times New Roman" w:hAnsi="Times New Roman" w:cs="Times New Roman"/>
          <w:spacing w:val="-1"/>
        </w:rPr>
        <w:t>ш</w:t>
      </w:r>
      <w:r w:rsidRPr="002515F9">
        <w:rPr>
          <w:rFonts w:ascii="Times New Roman" w:hAnsi="Times New Roman" w:cs="Times New Roman"/>
          <w:spacing w:val="-2"/>
        </w:rPr>
        <w:t>и</w:t>
      </w:r>
      <w:r w:rsidRPr="002515F9">
        <w:rPr>
          <w:rFonts w:ascii="Times New Roman" w:hAnsi="Times New Roman" w:cs="Times New Roman"/>
        </w:rPr>
        <w:t>ван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3"/>
        </w:rPr>
        <w:t>х</w:t>
      </w:r>
      <w:r w:rsidRPr="002515F9">
        <w:rPr>
          <w:rFonts w:ascii="Times New Roman" w:hAnsi="Times New Roman" w:cs="Times New Roman"/>
        </w:rPr>
        <w:t xml:space="preserve">.  </w:t>
      </w:r>
      <w:r w:rsidRPr="002515F9">
        <w:rPr>
          <w:rFonts w:ascii="Times New Roman" w:hAnsi="Times New Roman" w:cs="Times New Roman"/>
          <w:spacing w:val="-8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  <w:spacing w:val="-1"/>
        </w:rPr>
        <w:t>ося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</w:rPr>
        <w:t xml:space="preserve">нення  </w:t>
      </w:r>
      <w:r w:rsidRPr="002515F9">
        <w:rPr>
          <w:rFonts w:ascii="Times New Roman" w:hAnsi="Times New Roman" w:cs="Times New Roman"/>
          <w:spacing w:val="-12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 xml:space="preserve">анесли  </w:t>
      </w:r>
      <w:r w:rsidRPr="002515F9">
        <w:rPr>
          <w:rFonts w:ascii="Times New Roman" w:hAnsi="Times New Roman" w:cs="Times New Roman"/>
          <w:spacing w:val="-13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д</w:t>
      </w:r>
      <w:r w:rsidRPr="002515F9">
        <w:rPr>
          <w:rFonts w:ascii="Times New Roman" w:hAnsi="Times New Roman" w:cs="Times New Roman"/>
        </w:rPr>
        <w:t xml:space="preserve">о  </w:t>
      </w:r>
      <w:r w:rsidRPr="002515F9">
        <w:rPr>
          <w:rFonts w:ascii="Times New Roman" w:hAnsi="Times New Roman" w:cs="Times New Roman"/>
          <w:spacing w:val="-12"/>
        </w:rPr>
        <w:t xml:space="preserve"> </w:t>
      </w:r>
      <w:r w:rsidRPr="002515F9">
        <w:rPr>
          <w:rFonts w:ascii="Times New Roman" w:hAnsi="Times New Roman" w:cs="Times New Roman"/>
        </w:rPr>
        <w:t>К</w:t>
      </w:r>
      <w:r w:rsidRPr="002515F9">
        <w:rPr>
          <w:rFonts w:ascii="Times New Roman" w:hAnsi="Times New Roman" w:cs="Times New Roman"/>
          <w:spacing w:val="-2"/>
        </w:rPr>
        <w:t>н</w:t>
      </w:r>
      <w:r w:rsidRPr="002515F9">
        <w:rPr>
          <w:rFonts w:ascii="Times New Roman" w:hAnsi="Times New Roman" w:cs="Times New Roman"/>
        </w:rPr>
        <w:t>и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</w:rPr>
        <w:t xml:space="preserve">и  </w:t>
      </w:r>
      <w:r w:rsidRPr="002515F9">
        <w:rPr>
          <w:rFonts w:ascii="Times New Roman" w:hAnsi="Times New Roman" w:cs="Times New Roman"/>
          <w:spacing w:val="-8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р</w:t>
      </w:r>
      <w:r w:rsidRPr="002515F9">
        <w:rPr>
          <w:rFonts w:ascii="Times New Roman" w:hAnsi="Times New Roman" w:cs="Times New Roman"/>
          <w:spacing w:val="1"/>
        </w:rPr>
        <w:t>е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ор</w:t>
      </w:r>
      <w:r w:rsidRPr="002515F9">
        <w:rPr>
          <w:rFonts w:ascii="Times New Roman" w:hAnsi="Times New Roman" w:cs="Times New Roman"/>
          <w:spacing w:val="-4"/>
        </w:rPr>
        <w:t>д</w:t>
      </w:r>
      <w:r w:rsidRPr="002515F9">
        <w:rPr>
          <w:rFonts w:ascii="Times New Roman" w:hAnsi="Times New Roman" w:cs="Times New Roman"/>
        </w:rPr>
        <w:t>ів Укра</w:t>
      </w:r>
      <w:r w:rsidRPr="002515F9">
        <w:rPr>
          <w:rFonts w:ascii="Times New Roman" w:hAnsi="Times New Roman" w:cs="Times New Roman"/>
          <w:spacing w:val="-1"/>
        </w:rPr>
        <w:t>ї</w:t>
      </w:r>
      <w:r w:rsidRPr="002515F9">
        <w:rPr>
          <w:rFonts w:ascii="Times New Roman" w:hAnsi="Times New Roman" w:cs="Times New Roman"/>
        </w:rPr>
        <w:t xml:space="preserve">ни. </w:t>
      </w:r>
      <w:r w:rsidRPr="002515F9">
        <w:rPr>
          <w:rFonts w:ascii="Times New Roman" w:hAnsi="Times New Roman" w:cs="Times New Roman"/>
          <w:spacing w:val="-10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За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  <w:spacing w:val="-3"/>
        </w:rPr>
        <w:t>а</w:t>
      </w:r>
      <w:r w:rsidRPr="002515F9">
        <w:rPr>
          <w:rFonts w:ascii="Times New Roman" w:hAnsi="Times New Roman" w:cs="Times New Roman"/>
          <w:spacing w:val="-1"/>
        </w:rPr>
        <w:t>льн</w:t>
      </w:r>
      <w:r w:rsidRPr="002515F9">
        <w:rPr>
          <w:rFonts w:ascii="Times New Roman" w:hAnsi="Times New Roman" w:cs="Times New Roman"/>
        </w:rPr>
        <w:t xml:space="preserve">а </w:t>
      </w:r>
      <w:r w:rsidRPr="002515F9">
        <w:rPr>
          <w:rFonts w:ascii="Times New Roman" w:hAnsi="Times New Roman" w:cs="Times New Roman"/>
          <w:spacing w:val="-13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іл</w:t>
      </w:r>
      <w:r w:rsidRPr="002515F9">
        <w:rPr>
          <w:rFonts w:ascii="Times New Roman" w:hAnsi="Times New Roman" w:cs="Times New Roman"/>
          <w:spacing w:val="-1"/>
        </w:rPr>
        <w:t>ь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-1"/>
        </w:rPr>
        <w:t>с</w:t>
      </w:r>
      <w:r w:rsidRPr="002515F9">
        <w:rPr>
          <w:rFonts w:ascii="Times New Roman" w:hAnsi="Times New Roman" w:cs="Times New Roman"/>
        </w:rPr>
        <w:t xml:space="preserve">ть </w:t>
      </w:r>
      <w:r w:rsidRPr="002515F9">
        <w:rPr>
          <w:rFonts w:ascii="Times New Roman" w:hAnsi="Times New Roman" w:cs="Times New Roman"/>
          <w:spacing w:val="-12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проча</w:t>
      </w:r>
      <w:r w:rsidRPr="002515F9">
        <w:rPr>
          <w:rFonts w:ascii="Times New Roman" w:hAnsi="Times New Roman" w:cs="Times New Roman"/>
        </w:rPr>
        <w:t xml:space="preserve">н </w:t>
      </w:r>
      <w:r w:rsidRPr="002515F9">
        <w:rPr>
          <w:rFonts w:ascii="Times New Roman" w:hAnsi="Times New Roman" w:cs="Times New Roman"/>
          <w:spacing w:val="-11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 xml:space="preserve">а </w:t>
      </w:r>
      <w:r w:rsidRPr="002515F9">
        <w:rPr>
          <w:rFonts w:ascii="Times New Roman" w:hAnsi="Times New Roman" w:cs="Times New Roman"/>
          <w:spacing w:val="-11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рі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 xml:space="preserve">ними </w:t>
      </w:r>
      <w:r w:rsidRPr="002515F9">
        <w:rPr>
          <w:rFonts w:ascii="Times New Roman" w:hAnsi="Times New Roman" w:cs="Times New Roman"/>
          <w:spacing w:val="-11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п</w:t>
      </w:r>
      <w:r w:rsidRPr="002515F9">
        <w:rPr>
          <w:rFonts w:ascii="Times New Roman" w:hAnsi="Times New Roman" w:cs="Times New Roman"/>
        </w:rPr>
        <w:t>і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  <w:spacing w:val="-1"/>
        </w:rPr>
        <w:t>р</w:t>
      </w:r>
      <w:r w:rsidRPr="002515F9">
        <w:rPr>
          <w:rFonts w:ascii="Times New Roman" w:hAnsi="Times New Roman" w:cs="Times New Roman"/>
          <w:spacing w:val="-3"/>
        </w:rPr>
        <w:t>а</w:t>
      </w:r>
      <w:r w:rsidRPr="002515F9">
        <w:rPr>
          <w:rFonts w:ascii="Times New Roman" w:hAnsi="Times New Roman" w:cs="Times New Roman"/>
        </w:rPr>
        <w:t>хун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>м</w:t>
      </w:r>
      <w:r w:rsidRPr="002515F9">
        <w:rPr>
          <w:rFonts w:ascii="Times New Roman" w:hAnsi="Times New Roman" w:cs="Times New Roman"/>
        </w:rPr>
        <w:t xml:space="preserve">и </w:t>
      </w:r>
      <w:r w:rsidRPr="002515F9">
        <w:rPr>
          <w:rFonts w:ascii="Times New Roman" w:hAnsi="Times New Roman" w:cs="Times New Roman"/>
          <w:spacing w:val="-11"/>
        </w:rPr>
        <w:t xml:space="preserve"> </w:t>
      </w:r>
      <w:r w:rsidRPr="002515F9">
        <w:rPr>
          <w:rFonts w:ascii="Times New Roman" w:hAnsi="Times New Roman" w:cs="Times New Roman"/>
          <w:spacing w:val="-1"/>
        </w:rPr>
        <w:t>с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ла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</w:rPr>
        <w:t>ала від</w:t>
      </w:r>
      <w:r w:rsidRPr="002515F9">
        <w:rPr>
          <w:rFonts w:ascii="Times New Roman" w:hAnsi="Times New Roman" w:cs="Times New Roman"/>
          <w:spacing w:val="-2"/>
        </w:rPr>
        <w:t xml:space="preserve"> </w:t>
      </w:r>
      <w:r w:rsidRPr="002515F9">
        <w:rPr>
          <w:rFonts w:ascii="Times New Roman" w:hAnsi="Times New Roman" w:cs="Times New Roman"/>
          <w:smallCaps/>
          <w:spacing w:val="-2"/>
        </w:rPr>
        <w:t>2</w:t>
      </w:r>
      <w:r w:rsidRPr="002515F9">
        <w:rPr>
          <w:rFonts w:ascii="Times New Roman" w:hAnsi="Times New Roman" w:cs="Times New Roman"/>
        </w:rPr>
        <w:t xml:space="preserve">0 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</w:rPr>
        <w:t xml:space="preserve">о </w:t>
      </w:r>
      <w:r w:rsidRPr="002515F9">
        <w:rPr>
          <w:rFonts w:ascii="Times New Roman" w:hAnsi="Times New Roman" w:cs="Times New Roman"/>
          <w:smallCaps/>
          <w:spacing w:val="-2"/>
        </w:rPr>
        <w:t>2</w:t>
      </w:r>
      <w:r w:rsidRPr="002515F9">
        <w:rPr>
          <w:rFonts w:ascii="Times New Roman" w:hAnsi="Times New Roman" w:cs="Times New Roman"/>
        </w:rPr>
        <w:t>5</w:t>
      </w:r>
      <w:r w:rsidRPr="002515F9">
        <w:rPr>
          <w:rFonts w:ascii="Times New Roman" w:hAnsi="Times New Roman" w:cs="Times New Roman"/>
          <w:spacing w:val="-1"/>
        </w:rPr>
        <w:t xml:space="preserve"> </w:t>
      </w:r>
      <w:r w:rsidRPr="002515F9">
        <w:rPr>
          <w:rFonts w:ascii="Times New Roman" w:hAnsi="Times New Roman" w:cs="Times New Roman"/>
        </w:rPr>
        <w:t>тисяч,</w:t>
      </w:r>
      <w:r w:rsidRPr="002515F9">
        <w:rPr>
          <w:rFonts w:ascii="Times New Roman" w:hAnsi="Times New Roman" w:cs="Times New Roman"/>
          <w:spacing w:val="-1"/>
        </w:rPr>
        <w:t xml:space="preserve"> 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1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з</w:t>
      </w:r>
      <w:r w:rsidRPr="002515F9">
        <w:rPr>
          <w:rFonts w:ascii="Times New Roman" w:hAnsi="Times New Roman" w:cs="Times New Roman"/>
        </w:rPr>
        <w:t>а</w:t>
      </w:r>
      <w:r w:rsidRPr="002515F9">
        <w:rPr>
          <w:rFonts w:ascii="Times New Roman" w:hAnsi="Times New Roman" w:cs="Times New Roman"/>
          <w:spacing w:val="-2"/>
        </w:rPr>
        <w:t>г</w:t>
      </w:r>
      <w:r w:rsidRPr="002515F9">
        <w:rPr>
          <w:rFonts w:ascii="Times New Roman" w:hAnsi="Times New Roman" w:cs="Times New Roman"/>
          <w:spacing w:val="1"/>
        </w:rPr>
        <w:t>а</w:t>
      </w:r>
      <w:r w:rsidRPr="002515F9">
        <w:rPr>
          <w:rFonts w:ascii="Times New Roman" w:hAnsi="Times New Roman" w:cs="Times New Roman"/>
          <w:spacing w:val="-1"/>
        </w:rPr>
        <w:t>льн</w:t>
      </w:r>
      <w:r w:rsidRPr="002515F9">
        <w:rPr>
          <w:rFonts w:ascii="Times New Roman" w:hAnsi="Times New Roman" w:cs="Times New Roman"/>
        </w:rPr>
        <w:t xml:space="preserve">а </w:t>
      </w:r>
      <w:r w:rsidRPr="002515F9">
        <w:rPr>
          <w:rFonts w:ascii="Times New Roman" w:hAnsi="Times New Roman" w:cs="Times New Roman"/>
          <w:spacing w:val="-1"/>
        </w:rPr>
        <w:t>ві</w:t>
      </w:r>
      <w:r w:rsidRPr="002515F9">
        <w:rPr>
          <w:rFonts w:ascii="Times New Roman" w:hAnsi="Times New Roman" w:cs="Times New Roman"/>
          <w:spacing w:val="-2"/>
        </w:rPr>
        <w:t>д</w:t>
      </w:r>
      <w:r w:rsidRPr="002515F9">
        <w:rPr>
          <w:rFonts w:ascii="Times New Roman" w:hAnsi="Times New Roman" w:cs="Times New Roman"/>
          <w:spacing w:val="-1"/>
        </w:rPr>
        <w:t>ста</w:t>
      </w:r>
      <w:r w:rsidRPr="002515F9">
        <w:rPr>
          <w:rFonts w:ascii="Times New Roman" w:hAnsi="Times New Roman" w:cs="Times New Roman"/>
          <w:spacing w:val="-2"/>
        </w:rPr>
        <w:t>н</w:t>
      </w:r>
      <w:r w:rsidRPr="002515F9">
        <w:rPr>
          <w:rFonts w:ascii="Times New Roman" w:hAnsi="Times New Roman" w:cs="Times New Roman"/>
        </w:rPr>
        <w:t xml:space="preserve">ь </w:t>
      </w:r>
      <w:r w:rsidRPr="002515F9">
        <w:rPr>
          <w:rFonts w:ascii="Times New Roman" w:hAnsi="Times New Roman" w:cs="Times New Roman"/>
          <w:spacing w:val="-1"/>
        </w:rPr>
        <w:t>мар</w:t>
      </w:r>
      <w:r w:rsidRPr="002515F9">
        <w:rPr>
          <w:rFonts w:ascii="Times New Roman" w:hAnsi="Times New Roman" w:cs="Times New Roman"/>
          <w:spacing w:val="-2"/>
        </w:rPr>
        <w:t>ш</w:t>
      </w:r>
      <w:r w:rsidRPr="002515F9">
        <w:rPr>
          <w:rFonts w:ascii="Times New Roman" w:hAnsi="Times New Roman" w:cs="Times New Roman"/>
          <w:spacing w:val="-1"/>
        </w:rPr>
        <w:t>р</w:t>
      </w:r>
      <w:r w:rsidRPr="002515F9">
        <w:rPr>
          <w:rFonts w:ascii="Times New Roman" w:hAnsi="Times New Roman" w:cs="Times New Roman"/>
          <w:spacing w:val="1"/>
        </w:rPr>
        <w:t>у</w:t>
      </w:r>
      <w:r w:rsidRPr="002515F9">
        <w:rPr>
          <w:rFonts w:ascii="Times New Roman" w:hAnsi="Times New Roman" w:cs="Times New Roman"/>
          <w:spacing w:val="-3"/>
        </w:rPr>
        <w:t>т</w:t>
      </w:r>
      <w:r w:rsidRPr="002515F9">
        <w:rPr>
          <w:rFonts w:ascii="Times New Roman" w:hAnsi="Times New Roman" w:cs="Times New Roman"/>
        </w:rPr>
        <w:t>у</w:t>
      </w:r>
      <w:r w:rsidRPr="002515F9">
        <w:rPr>
          <w:rFonts w:ascii="Times New Roman" w:hAnsi="Times New Roman" w:cs="Times New Roman"/>
          <w:spacing w:val="1"/>
        </w:rPr>
        <w:t xml:space="preserve"> </w:t>
      </w:r>
      <w:r w:rsidRPr="002515F9">
        <w:rPr>
          <w:rFonts w:ascii="Times New Roman" w:hAnsi="Times New Roman" w:cs="Times New Roman"/>
        </w:rPr>
        <w:t>—</w:t>
      </w:r>
      <w:r w:rsidRPr="002515F9">
        <w:rPr>
          <w:rFonts w:ascii="Times New Roman" w:hAnsi="Times New Roman" w:cs="Times New Roman"/>
          <w:spacing w:val="-1"/>
        </w:rPr>
        <w:t xml:space="preserve"> </w:t>
      </w:r>
      <w:r w:rsidRPr="002515F9">
        <w:rPr>
          <w:rFonts w:ascii="Times New Roman" w:hAnsi="Times New Roman" w:cs="Times New Roman"/>
          <w:smallCaps/>
          <w:spacing w:val="-1"/>
        </w:rPr>
        <w:t>2</w:t>
      </w:r>
      <w:r w:rsidRPr="002515F9">
        <w:rPr>
          <w:rFonts w:ascii="Times New Roman" w:hAnsi="Times New Roman" w:cs="Times New Roman"/>
          <w:smallCaps/>
        </w:rPr>
        <w:t>8</w:t>
      </w:r>
      <w:r w:rsidRPr="002515F9">
        <w:rPr>
          <w:rFonts w:ascii="Times New Roman" w:hAnsi="Times New Roman" w:cs="Times New Roman"/>
          <w:spacing w:val="1"/>
        </w:rPr>
        <w:t xml:space="preserve"> </w:t>
      </w:r>
      <w:r w:rsidRPr="002515F9">
        <w:rPr>
          <w:rFonts w:ascii="Times New Roman" w:hAnsi="Times New Roman" w:cs="Times New Roman"/>
          <w:spacing w:val="-2"/>
        </w:rPr>
        <w:t>к</w:t>
      </w:r>
      <w:r w:rsidRPr="002515F9">
        <w:rPr>
          <w:rFonts w:ascii="Times New Roman" w:hAnsi="Times New Roman" w:cs="Times New Roman"/>
          <w:spacing w:val="-1"/>
        </w:rPr>
        <w:t>м.</w:t>
      </w:r>
    </w:p>
    <w:p w:rsidR="00223298" w:rsidRPr="002515F9" w:rsidRDefault="00223298" w:rsidP="002515F9">
      <w:pPr>
        <w:pStyle w:val="a3"/>
        <w:spacing w:line="276" w:lineRule="auto"/>
        <w:ind w:left="755" w:right="424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226060</wp:posOffset>
            </wp:positionV>
            <wp:extent cx="1000800" cy="1494000"/>
            <wp:effectExtent l="0" t="0" r="0" b="0"/>
            <wp:wrapSquare wrapText="bothSides"/>
            <wp:docPr id="1" name="Рисунок 1" descr="Сьогодні – всесвітній День вишиванки. Цікаві факти про вишиван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ьогодні – всесвітній День вишиванки. Цікаві факти про вишиванку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F04" w:rsidRPr="002515F9" w:rsidRDefault="00B96593" w:rsidP="002515F9">
      <w:pPr>
        <w:pStyle w:val="a4"/>
        <w:numPr>
          <w:ilvl w:val="0"/>
          <w:numId w:val="3"/>
        </w:numPr>
        <w:tabs>
          <w:tab w:val="left" w:pos="756"/>
        </w:tabs>
        <w:spacing w:line="276" w:lineRule="auto"/>
        <w:ind w:right="426"/>
        <w:jc w:val="both"/>
        <w:rPr>
          <w:rFonts w:ascii="Times New Roman" w:hAnsi="Times New Roman" w:cs="Times New Roman"/>
          <w:sz w:val="28"/>
        </w:rPr>
      </w:pPr>
      <w:r w:rsidRPr="002515F9">
        <w:rPr>
          <w:rFonts w:ascii="Times New Roman" w:hAnsi="Times New Roman" w:cs="Times New Roman"/>
          <w:sz w:val="28"/>
        </w:rPr>
        <w:t xml:space="preserve">Першим українським телеведучим, який провів новини у вишиванці, став Андрій Шевченко: </w:t>
      </w:r>
      <w:r w:rsidRPr="002515F9">
        <w:rPr>
          <w:rFonts w:ascii="Times New Roman" w:hAnsi="Times New Roman" w:cs="Times New Roman"/>
          <w:smallCaps/>
          <w:sz w:val="28"/>
        </w:rPr>
        <w:t>21</w:t>
      </w:r>
      <w:r w:rsidRPr="002515F9">
        <w:rPr>
          <w:rFonts w:ascii="Times New Roman" w:hAnsi="Times New Roman" w:cs="Times New Roman"/>
          <w:sz w:val="28"/>
        </w:rPr>
        <w:t xml:space="preserve"> листопада </w:t>
      </w:r>
      <w:r w:rsidRPr="002515F9">
        <w:rPr>
          <w:rFonts w:ascii="Times New Roman" w:hAnsi="Times New Roman" w:cs="Times New Roman"/>
          <w:smallCaps/>
          <w:sz w:val="28"/>
        </w:rPr>
        <w:t>2</w:t>
      </w:r>
      <w:r w:rsidRPr="002515F9">
        <w:rPr>
          <w:rFonts w:ascii="Times New Roman" w:hAnsi="Times New Roman" w:cs="Times New Roman"/>
          <w:sz w:val="28"/>
        </w:rPr>
        <w:t xml:space="preserve">004 </w:t>
      </w:r>
      <w:proofErr w:type="spellStart"/>
      <w:r w:rsidRPr="002515F9">
        <w:rPr>
          <w:rFonts w:ascii="Times New Roman" w:hAnsi="Times New Roman" w:cs="Times New Roman"/>
          <w:sz w:val="28"/>
        </w:rPr>
        <w:t>рокув</w:t>
      </w:r>
      <w:proofErr w:type="spellEnd"/>
      <w:r w:rsidRPr="002515F9">
        <w:rPr>
          <w:rFonts w:ascii="Times New Roman" w:hAnsi="Times New Roman" w:cs="Times New Roman"/>
          <w:sz w:val="28"/>
        </w:rPr>
        <w:t xml:space="preserve"> в ефірі «5 каналу» він відкрив </w:t>
      </w:r>
      <w:proofErr w:type="spellStart"/>
      <w:r w:rsidRPr="002515F9">
        <w:rPr>
          <w:rFonts w:ascii="Times New Roman" w:hAnsi="Times New Roman" w:cs="Times New Roman"/>
          <w:sz w:val="28"/>
        </w:rPr>
        <w:t>телемарафон</w:t>
      </w:r>
      <w:proofErr w:type="spellEnd"/>
      <w:r w:rsidRPr="002515F9">
        <w:rPr>
          <w:rFonts w:ascii="Times New Roman" w:hAnsi="Times New Roman" w:cs="Times New Roman"/>
          <w:sz w:val="28"/>
        </w:rPr>
        <w:t xml:space="preserve"> «Ніч виборів» у вишиванці з косівським орнаментом у жовтогарячих та салатових</w:t>
      </w:r>
      <w:r w:rsidRPr="002515F9">
        <w:rPr>
          <w:rFonts w:ascii="Times New Roman" w:hAnsi="Times New Roman" w:cs="Times New Roman"/>
          <w:spacing w:val="-5"/>
          <w:sz w:val="28"/>
        </w:rPr>
        <w:t xml:space="preserve"> </w:t>
      </w:r>
      <w:r w:rsidRPr="002515F9">
        <w:rPr>
          <w:rFonts w:ascii="Times New Roman" w:hAnsi="Times New Roman" w:cs="Times New Roman"/>
          <w:sz w:val="28"/>
        </w:rPr>
        <w:t>тонах.</w:t>
      </w:r>
    </w:p>
    <w:p w:rsidR="00241F04" w:rsidRPr="002515F9" w:rsidRDefault="00223298" w:rsidP="002515F9">
      <w:pPr>
        <w:spacing w:line="276" w:lineRule="auto"/>
        <w:jc w:val="both"/>
        <w:rPr>
          <w:rFonts w:ascii="Times New Roman" w:hAnsi="Times New Roman" w:cs="Times New Roman"/>
        </w:rPr>
        <w:sectPr w:rsidR="00241F04" w:rsidRPr="002515F9">
          <w:type w:val="continuous"/>
          <w:pgSz w:w="11910" w:h="16840"/>
          <w:pgMar w:top="760" w:right="280" w:bottom="280" w:left="740" w:header="720" w:footer="720" w:gutter="0"/>
          <w:cols w:space="720"/>
        </w:sectPr>
      </w:pPr>
      <w:r>
        <w:rPr>
          <w:noProof/>
        </w:rPr>
        <w:t xml:space="preserve">               </w:t>
      </w:r>
    </w:p>
    <w:p w:rsidR="00241F04" w:rsidRPr="002515F9" w:rsidRDefault="00241F04" w:rsidP="002515F9">
      <w:pPr>
        <w:pStyle w:val="a3"/>
        <w:spacing w:line="276" w:lineRule="auto"/>
        <w:ind w:left="0"/>
        <w:rPr>
          <w:rFonts w:ascii="Times New Roman" w:hAnsi="Times New Roman" w:cs="Times New Roman"/>
          <w:sz w:val="36"/>
        </w:rPr>
      </w:pPr>
    </w:p>
    <w:sectPr w:rsidR="00241F04" w:rsidRPr="002515F9" w:rsidSect="002515F9">
      <w:pgSz w:w="11910" w:h="16840"/>
      <w:pgMar w:top="76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179"/>
    <w:multiLevelType w:val="hybridMultilevel"/>
    <w:tmpl w:val="2906155C"/>
    <w:lvl w:ilvl="0" w:tplc="CF046CBA">
      <w:start w:val="1"/>
      <w:numFmt w:val="decimal"/>
      <w:lvlText w:val="%1."/>
      <w:lvlJc w:val="left"/>
      <w:pPr>
        <w:ind w:left="678" w:hanging="567"/>
      </w:pPr>
      <w:rPr>
        <w:rFonts w:hint="default"/>
        <w:spacing w:val="-1"/>
        <w:w w:val="100"/>
        <w:lang w:val="uk-UA" w:eastAsia="uk-UA" w:bidi="uk-UA"/>
      </w:rPr>
    </w:lvl>
    <w:lvl w:ilvl="1" w:tplc="7DE2B432">
      <w:numFmt w:val="bullet"/>
      <w:lvlText w:val="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2" w:tplc="88E65C78">
      <w:numFmt w:val="bullet"/>
      <w:lvlText w:val="•"/>
      <w:lvlJc w:val="left"/>
      <w:pPr>
        <w:ind w:left="1956" w:hanging="361"/>
      </w:pPr>
      <w:rPr>
        <w:rFonts w:hint="default"/>
        <w:lang w:val="uk-UA" w:eastAsia="uk-UA" w:bidi="uk-UA"/>
      </w:rPr>
    </w:lvl>
    <w:lvl w:ilvl="3" w:tplc="CB5E5AF2">
      <w:numFmt w:val="bullet"/>
      <w:lvlText w:val="•"/>
      <w:lvlJc w:val="left"/>
      <w:pPr>
        <w:ind w:left="3072" w:hanging="361"/>
      </w:pPr>
      <w:rPr>
        <w:rFonts w:hint="default"/>
        <w:lang w:val="uk-UA" w:eastAsia="uk-UA" w:bidi="uk-UA"/>
      </w:rPr>
    </w:lvl>
    <w:lvl w:ilvl="4" w:tplc="5DFC216E">
      <w:numFmt w:val="bullet"/>
      <w:lvlText w:val="•"/>
      <w:lvlJc w:val="left"/>
      <w:pPr>
        <w:ind w:left="4188" w:hanging="361"/>
      </w:pPr>
      <w:rPr>
        <w:rFonts w:hint="default"/>
        <w:lang w:val="uk-UA" w:eastAsia="uk-UA" w:bidi="uk-UA"/>
      </w:rPr>
    </w:lvl>
    <w:lvl w:ilvl="5" w:tplc="E9B6B276">
      <w:numFmt w:val="bullet"/>
      <w:lvlText w:val="•"/>
      <w:lvlJc w:val="left"/>
      <w:pPr>
        <w:ind w:left="5305" w:hanging="361"/>
      </w:pPr>
      <w:rPr>
        <w:rFonts w:hint="default"/>
        <w:lang w:val="uk-UA" w:eastAsia="uk-UA" w:bidi="uk-UA"/>
      </w:rPr>
    </w:lvl>
    <w:lvl w:ilvl="6" w:tplc="CC3CB9DC">
      <w:numFmt w:val="bullet"/>
      <w:lvlText w:val="•"/>
      <w:lvlJc w:val="left"/>
      <w:pPr>
        <w:ind w:left="6421" w:hanging="361"/>
      </w:pPr>
      <w:rPr>
        <w:rFonts w:hint="default"/>
        <w:lang w:val="uk-UA" w:eastAsia="uk-UA" w:bidi="uk-UA"/>
      </w:rPr>
    </w:lvl>
    <w:lvl w:ilvl="7" w:tplc="ADBC7F1C">
      <w:numFmt w:val="bullet"/>
      <w:lvlText w:val="•"/>
      <w:lvlJc w:val="left"/>
      <w:pPr>
        <w:ind w:left="7537" w:hanging="361"/>
      </w:pPr>
      <w:rPr>
        <w:rFonts w:hint="default"/>
        <w:lang w:val="uk-UA" w:eastAsia="uk-UA" w:bidi="uk-UA"/>
      </w:rPr>
    </w:lvl>
    <w:lvl w:ilvl="8" w:tplc="E3364F6E">
      <w:numFmt w:val="bullet"/>
      <w:lvlText w:val="•"/>
      <w:lvlJc w:val="left"/>
      <w:pPr>
        <w:ind w:left="8653" w:hanging="361"/>
      </w:pPr>
      <w:rPr>
        <w:rFonts w:hint="default"/>
        <w:lang w:val="uk-UA" w:eastAsia="uk-UA" w:bidi="uk-UA"/>
      </w:rPr>
    </w:lvl>
  </w:abstractNum>
  <w:abstractNum w:abstractNumId="1" w15:restartNumberingAfterBreak="0">
    <w:nsid w:val="3E5C2101"/>
    <w:multiLevelType w:val="hybridMultilevel"/>
    <w:tmpl w:val="B0F0771E"/>
    <w:lvl w:ilvl="0" w:tplc="3922448C">
      <w:numFmt w:val="bullet"/>
      <w:lvlText w:val=""/>
      <w:lvlJc w:val="left"/>
      <w:pPr>
        <w:ind w:left="832" w:hanging="361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137A9B00">
      <w:numFmt w:val="bullet"/>
      <w:lvlText w:val="•"/>
      <w:lvlJc w:val="left"/>
      <w:pPr>
        <w:ind w:left="840" w:hanging="361"/>
      </w:pPr>
      <w:rPr>
        <w:rFonts w:hint="default"/>
        <w:lang w:val="uk-UA" w:eastAsia="uk-UA" w:bidi="uk-UA"/>
      </w:rPr>
    </w:lvl>
    <w:lvl w:ilvl="2" w:tplc="D80E4D1E">
      <w:numFmt w:val="bullet"/>
      <w:lvlText w:val="•"/>
      <w:lvlJc w:val="left"/>
      <w:pPr>
        <w:ind w:left="1956" w:hanging="361"/>
      </w:pPr>
      <w:rPr>
        <w:rFonts w:hint="default"/>
        <w:lang w:val="uk-UA" w:eastAsia="uk-UA" w:bidi="uk-UA"/>
      </w:rPr>
    </w:lvl>
    <w:lvl w:ilvl="3" w:tplc="F94EE608">
      <w:numFmt w:val="bullet"/>
      <w:lvlText w:val="•"/>
      <w:lvlJc w:val="left"/>
      <w:pPr>
        <w:ind w:left="3072" w:hanging="361"/>
      </w:pPr>
      <w:rPr>
        <w:rFonts w:hint="default"/>
        <w:lang w:val="uk-UA" w:eastAsia="uk-UA" w:bidi="uk-UA"/>
      </w:rPr>
    </w:lvl>
    <w:lvl w:ilvl="4" w:tplc="4D68F5D0">
      <w:numFmt w:val="bullet"/>
      <w:lvlText w:val="•"/>
      <w:lvlJc w:val="left"/>
      <w:pPr>
        <w:ind w:left="4188" w:hanging="361"/>
      </w:pPr>
      <w:rPr>
        <w:rFonts w:hint="default"/>
        <w:lang w:val="uk-UA" w:eastAsia="uk-UA" w:bidi="uk-UA"/>
      </w:rPr>
    </w:lvl>
    <w:lvl w:ilvl="5" w:tplc="E7647AE6">
      <w:numFmt w:val="bullet"/>
      <w:lvlText w:val="•"/>
      <w:lvlJc w:val="left"/>
      <w:pPr>
        <w:ind w:left="5305" w:hanging="361"/>
      </w:pPr>
      <w:rPr>
        <w:rFonts w:hint="default"/>
        <w:lang w:val="uk-UA" w:eastAsia="uk-UA" w:bidi="uk-UA"/>
      </w:rPr>
    </w:lvl>
    <w:lvl w:ilvl="6" w:tplc="35765398">
      <w:numFmt w:val="bullet"/>
      <w:lvlText w:val="•"/>
      <w:lvlJc w:val="left"/>
      <w:pPr>
        <w:ind w:left="6421" w:hanging="361"/>
      </w:pPr>
      <w:rPr>
        <w:rFonts w:hint="default"/>
        <w:lang w:val="uk-UA" w:eastAsia="uk-UA" w:bidi="uk-UA"/>
      </w:rPr>
    </w:lvl>
    <w:lvl w:ilvl="7" w:tplc="7D0EFF74">
      <w:numFmt w:val="bullet"/>
      <w:lvlText w:val="•"/>
      <w:lvlJc w:val="left"/>
      <w:pPr>
        <w:ind w:left="7537" w:hanging="361"/>
      </w:pPr>
      <w:rPr>
        <w:rFonts w:hint="default"/>
        <w:lang w:val="uk-UA" w:eastAsia="uk-UA" w:bidi="uk-UA"/>
      </w:rPr>
    </w:lvl>
    <w:lvl w:ilvl="8" w:tplc="A702A386">
      <w:numFmt w:val="bullet"/>
      <w:lvlText w:val="•"/>
      <w:lvlJc w:val="left"/>
      <w:pPr>
        <w:ind w:left="8653" w:hanging="361"/>
      </w:pPr>
      <w:rPr>
        <w:rFonts w:hint="default"/>
        <w:lang w:val="uk-UA" w:eastAsia="uk-UA" w:bidi="uk-UA"/>
      </w:rPr>
    </w:lvl>
  </w:abstractNum>
  <w:abstractNum w:abstractNumId="2" w15:restartNumberingAfterBreak="0">
    <w:nsid w:val="4CF06B14"/>
    <w:multiLevelType w:val="hybridMultilevel"/>
    <w:tmpl w:val="5F4E895C"/>
    <w:lvl w:ilvl="0" w:tplc="151653B4">
      <w:start w:val="1"/>
      <w:numFmt w:val="decimal"/>
      <w:lvlText w:val="%1."/>
      <w:lvlJc w:val="left"/>
      <w:pPr>
        <w:ind w:left="755" w:hanging="361"/>
      </w:pPr>
      <w:rPr>
        <w:rFonts w:hint="default"/>
        <w:spacing w:val="-1"/>
        <w:w w:val="100"/>
        <w:lang w:val="uk-UA" w:eastAsia="uk-UA" w:bidi="uk-UA"/>
      </w:rPr>
    </w:lvl>
    <w:lvl w:ilvl="1" w:tplc="9DE25F7C">
      <w:numFmt w:val="bullet"/>
      <w:lvlText w:val="•"/>
      <w:lvlJc w:val="left"/>
      <w:pPr>
        <w:ind w:left="1513" w:hanging="361"/>
      </w:pPr>
      <w:rPr>
        <w:rFonts w:hint="default"/>
        <w:lang w:val="uk-UA" w:eastAsia="uk-UA" w:bidi="uk-UA"/>
      </w:rPr>
    </w:lvl>
    <w:lvl w:ilvl="2" w:tplc="7C4CF0EA">
      <w:numFmt w:val="bullet"/>
      <w:lvlText w:val="•"/>
      <w:lvlJc w:val="left"/>
      <w:pPr>
        <w:ind w:left="2267" w:hanging="361"/>
      </w:pPr>
      <w:rPr>
        <w:rFonts w:hint="default"/>
        <w:lang w:val="uk-UA" w:eastAsia="uk-UA" w:bidi="uk-UA"/>
      </w:rPr>
    </w:lvl>
    <w:lvl w:ilvl="3" w:tplc="046619CA">
      <w:numFmt w:val="bullet"/>
      <w:lvlText w:val="•"/>
      <w:lvlJc w:val="left"/>
      <w:pPr>
        <w:ind w:left="3021" w:hanging="361"/>
      </w:pPr>
      <w:rPr>
        <w:rFonts w:hint="default"/>
        <w:lang w:val="uk-UA" w:eastAsia="uk-UA" w:bidi="uk-UA"/>
      </w:rPr>
    </w:lvl>
    <w:lvl w:ilvl="4" w:tplc="A3348FD2">
      <w:numFmt w:val="bullet"/>
      <w:lvlText w:val="•"/>
      <w:lvlJc w:val="left"/>
      <w:pPr>
        <w:ind w:left="3775" w:hanging="361"/>
      </w:pPr>
      <w:rPr>
        <w:rFonts w:hint="default"/>
        <w:lang w:val="uk-UA" w:eastAsia="uk-UA" w:bidi="uk-UA"/>
      </w:rPr>
    </w:lvl>
    <w:lvl w:ilvl="5" w:tplc="E3E8E3E4">
      <w:numFmt w:val="bullet"/>
      <w:lvlText w:val="•"/>
      <w:lvlJc w:val="left"/>
      <w:pPr>
        <w:ind w:left="4529" w:hanging="361"/>
      </w:pPr>
      <w:rPr>
        <w:rFonts w:hint="default"/>
        <w:lang w:val="uk-UA" w:eastAsia="uk-UA" w:bidi="uk-UA"/>
      </w:rPr>
    </w:lvl>
    <w:lvl w:ilvl="6" w:tplc="1DF48944">
      <w:numFmt w:val="bullet"/>
      <w:lvlText w:val="•"/>
      <w:lvlJc w:val="left"/>
      <w:pPr>
        <w:ind w:left="5282" w:hanging="361"/>
      </w:pPr>
      <w:rPr>
        <w:rFonts w:hint="default"/>
        <w:lang w:val="uk-UA" w:eastAsia="uk-UA" w:bidi="uk-UA"/>
      </w:rPr>
    </w:lvl>
    <w:lvl w:ilvl="7" w:tplc="6346EC9E">
      <w:numFmt w:val="bullet"/>
      <w:lvlText w:val="•"/>
      <w:lvlJc w:val="left"/>
      <w:pPr>
        <w:ind w:left="6036" w:hanging="361"/>
      </w:pPr>
      <w:rPr>
        <w:rFonts w:hint="default"/>
        <w:lang w:val="uk-UA" w:eastAsia="uk-UA" w:bidi="uk-UA"/>
      </w:rPr>
    </w:lvl>
    <w:lvl w:ilvl="8" w:tplc="FA5C27CA">
      <w:numFmt w:val="bullet"/>
      <w:lvlText w:val="•"/>
      <w:lvlJc w:val="left"/>
      <w:pPr>
        <w:ind w:left="6790" w:hanging="361"/>
      </w:pPr>
      <w:rPr>
        <w:rFonts w:hint="default"/>
        <w:lang w:val="uk-UA" w:eastAsia="uk-UA" w:bidi="uk-UA"/>
      </w:rPr>
    </w:lvl>
  </w:abstractNum>
  <w:abstractNum w:abstractNumId="3" w15:restartNumberingAfterBreak="0">
    <w:nsid w:val="6EEC258A"/>
    <w:multiLevelType w:val="hybridMultilevel"/>
    <w:tmpl w:val="ADA2D65A"/>
    <w:lvl w:ilvl="0" w:tplc="F19445DA">
      <w:numFmt w:val="bullet"/>
      <w:lvlText w:val="—"/>
      <w:lvlJc w:val="left"/>
      <w:pPr>
        <w:ind w:left="112" w:hanging="308"/>
      </w:pPr>
      <w:rPr>
        <w:rFonts w:ascii="Georgia" w:eastAsia="Georgia" w:hAnsi="Georgia" w:cs="Georgia" w:hint="default"/>
        <w:w w:val="100"/>
        <w:sz w:val="28"/>
        <w:szCs w:val="28"/>
        <w:lang w:val="uk-UA" w:eastAsia="uk-UA" w:bidi="uk-UA"/>
      </w:rPr>
    </w:lvl>
    <w:lvl w:ilvl="1" w:tplc="23BEA926">
      <w:numFmt w:val="bullet"/>
      <w:lvlText w:val="•"/>
      <w:lvlJc w:val="left"/>
      <w:pPr>
        <w:ind w:left="1196" w:hanging="308"/>
      </w:pPr>
      <w:rPr>
        <w:rFonts w:hint="default"/>
        <w:lang w:val="uk-UA" w:eastAsia="uk-UA" w:bidi="uk-UA"/>
      </w:rPr>
    </w:lvl>
    <w:lvl w:ilvl="2" w:tplc="C254BC2E">
      <w:numFmt w:val="bullet"/>
      <w:lvlText w:val="•"/>
      <w:lvlJc w:val="left"/>
      <w:pPr>
        <w:ind w:left="2273" w:hanging="308"/>
      </w:pPr>
      <w:rPr>
        <w:rFonts w:hint="default"/>
        <w:lang w:val="uk-UA" w:eastAsia="uk-UA" w:bidi="uk-UA"/>
      </w:rPr>
    </w:lvl>
    <w:lvl w:ilvl="3" w:tplc="C75CAD5C">
      <w:numFmt w:val="bullet"/>
      <w:lvlText w:val="•"/>
      <w:lvlJc w:val="left"/>
      <w:pPr>
        <w:ind w:left="3349" w:hanging="308"/>
      </w:pPr>
      <w:rPr>
        <w:rFonts w:hint="default"/>
        <w:lang w:val="uk-UA" w:eastAsia="uk-UA" w:bidi="uk-UA"/>
      </w:rPr>
    </w:lvl>
    <w:lvl w:ilvl="4" w:tplc="3B6E7CD2">
      <w:numFmt w:val="bullet"/>
      <w:lvlText w:val="•"/>
      <w:lvlJc w:val="left"/>
      <w:pPr>
        <w:ind w:left="4426" w:hanging="308"/>
      </w:pPr>
      <w:rPr>
        <w:rFonts w:hint="default"/>
        <w:lang w:val="uk-UA" w:eastAsia="uk-UA" w:bidi="uk-UA"/>
      </w:rPr>
    </w:lvl>
    <w:lvl w:ilvl="5" w:tplc="031EE200">
      <w:numFmt w:val="bullet"/>
      <w:lvlText w:val="•"/>
      <w:lvlJc w:val="left"/>
      <w:pPr>
        <w:ind w:left="5503" w:hanging="308"/>
      </w:pPr>
      <w:rPr>
        <w:rFonts w:hint="default"/>
        <w:lang w:val="uk-UA" w:eastAsia="uk-UA" w:bidi="uk-UA"/>
      </w:rPr>
    </w:lvl>
    <w:lvl w:ilvl="6" w:tplc="A2C2809A">
      <w:numFmt w:val="bullet"/>
      <w:lvlText w:val="•"/>
      <w:lvlJc w:val="left"/>
      <w:pPr>
        <w:ind w:left="6579" w:hanging="308"/>
      </w:pPr>
      <w:rPr>
        <w:rFonts w:hint="default"/>
        <w:lang w:val="uk-UA" w:eastAsia="uk-UA" w:bidi="uk-UA"/>
      </w:rPr>
    </w:lvl>
    <w:lvl w:ilvl="7" w:tplc="F15E55E2">
      <w:numFmt w:val="bullet"/>
      <w:lvlText w:val="•"/>
      <w:lvlJc w:val="left"/>
      <w:pPr>
        <w:ind w:left="7656" w:hanging="308"/>
      </w:pPr>
      <w:rPr>
        <w:rFonts w:hint="default"/>
        <w:lang w:val="uk-UA" w:eastAsia="uk-UA" w:bidi="uk-UA"/>
      </w:rPr>
    </w:lvl>
    <w:lvl w:ilvl="8" w:tplc="2EB8A686">
      <w:numFmt w:val="bullet"/>
      <w:lvlText w:val="•"/>
      <w:lvlJc w:val="left"/>
      <w:pPr>
        <w:ind w:left="8733" w:hanging="308"/>
      </w:pPr>
      <w:rPr>
        <w:rFonts w:hint="default"/>
        <w:lang w:val="uk-UA" w:eastAsia="uk-UA" w:bidi="uk-UA"/>
      </w:rPr>
    </w:lvl>
  </w:abstractNum>
  <w:abstractNum w:abstractNumId="4" w15:restartNumberingAfterBreak="0">
    <w:nsid w:val="7DBA13CF"/>
    <w:multiLevelType w:val="hybridMultilevel"/>
    <w:tmpl w:val="54FC9C48"/>
    <w:lvl w:ilvl="0" w:tplc="E5545030">
      <w:numFmt w:val="bullet"/>
      <w:lvlText w:val="—"/>
      <w:lvlJc w:val="left"/>
      <w:pPr>
        <w:ind w:left="678" w:hanging="308"/>
      </w:pPr>
      <w:rPr>
        <w:rFonts w:ascii="Georgia" w:eastAsia="Georgia" w:hAnsi="Georgia" w:cs="Georgia" w:hint="default"/>
        <w:w w:val="100"/>
        <w:sz w:val="28"/>
        <w:szCs w:val="28"/>
        <w:lang w:val="uk-UA" w:eastAsia="uk-UA" w:bidi="uk-UA"/>
      </w:rPr>
    </w:lvl>
    <w:lvl w:ilvl="1" w:tplc="B97A104C">
      <w:numFmt w:val="bullet"/>
      <w:lvlText w:val="•"/>
      <w:lvlJc w:val="left"/>
      <w:pPr>
        <w:ind w:left="1700" w:hanging="308"/>
      </w:pPr>
      <w:rPr>
        <w:rFonts w:hint="default"/>
        <w:lang w:val="uk-UA" w:eastAsia="uk-UA" w:bidi="uk-UA"/>
      </w:rPr>
    </w:lvl>
    <w:lvl w:ilvl="2" w:tplc="732619C8">
      <w:numFmt w:val="bullet"/>
      <w:lvlText w:val="•"/>
      <w:lvlJc w:val="left"/>
      <w:pPr>
        <w:ind w:left="2721" w:hanging="308"/>
      </w:pPr>
      <w:rPr>
        <w:rFonts w:hint="default"/>
        <w:lang w:val="uk-UA" w:eastAsia="uk-UA" w:bidi="uk-UA"/>
      </w:rPr>
    </w:lvl>
    <w:lvl w:ilvl="3" w:tplc="8D1E255C">
      <w:numFmt w:val="bullet"/>
      <w:lvlText w:val="•"/>
      <w:lvlJc w:val="left"/>
      <w:pPr>
        <w:ind w:left="3741" w:hanging="308"/>
      </w:pPr>
      <w:rPr>
        <w:rFonts w:hint="default"/>
        <w:lang w:val="uk-UA" w:eastAsia="uk-UA" w:bidi="uk-UA"/>
      </w:rPr>
    </w:lvl>
    <w:lvl w:ilvl="4" w:tplc="ABB49B7E">
      <w:numFmt w:val="bullet"/>
      <w:lvlText w:val="•"/>
      <w:lvlJc w:val="left"/>
      <w:pPr>
        <w:ind w:left="4762" w:hanging="308"/>
      </w:pPr>
      <w:rPr>
        <w:rFonts w:hint="default"/>
        <w:lang w:val="uk-UA" w:eastAsia="uk-UA" w:bidi="uk-UA"/>
      </w:rPr>
    </w:lvl>
    <w:lvl w:ilvl="5" w:tplc="9DD0AB44">
      <w:numFmt w:val="bullet"/>
      <w:lvlText w:val="•"/>
      <w:lvlJc w:val="left"/>
      <w:pPr>
        <w:ind w:left="5783" w:hanging="308"/>
      </w:pPr>
      <w:rPr>
        <w:rFonts w:hint="default"/>
        <w:lang w:val="uk-UA" w:eastAsia="uk-UA" w:bidi="uk-UA"/>
      </w:rPr>
    </w:lvl>
    <w:lvl w:ilvl="6" w:tplc="CF7C63CC">
      <w:numFmt w:val="bullet"/>
      <w:lvlText w:val="•"/>
      <w:lvlJc w:val="left"/>
      <w:pPr>
        <w:ind w:left="6803" w:hanging="308"/>
      </w:pPr>
      <w:rPr>
        <w:rFonts w:hint="default"/>
        <w:lang w:val="uk-UA" w:eastAsia="uk-UA" w:bidi="uk-UA"/>
      </w:rPr>
    </w:lvl>
    <w:lvl w:ilvl="7" w:tplc="1C5EC270">
      <w:numFmt w:val="bullet"/>
      <w:lvlText w:val="•"/>
      <w:lvlJc w:val="left"/>
      <w:pPr>
        <w:ind w:left="7824" w:hanging="308"/>
      </w:pPr>
      <w:rPr>
        <w:rFonts w:hint="default"/>
        <w:lang w:val="uk-UA" w:eastAsia="uk-UA" w:bidi="uk-UA"/>
      </w:rPr>
    </w:lvl>
    <w:lvl w:ilvl="8" w:tplc="F9561804">
      <w:numFmt w:val="bullet"/>
      <w:lvlText w:val="•"/>
      <w:lvlJc w:val="left"/>
      <w:pPr>
        <w:ind w:left="8845" w:hanging="308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F04"/>
    <w:rsid w:val="000951CF"/>
    <w:rsid w:val="00223298"/>
    <w:rsid w:val="00241F04"/>
    <w:rsid w:val="002515F9"/>
    <w:rsid w:val="00297080"/>
    <w:rsid w:val="003D2AD7"/>
    <w:rsid w:val="007920E4"/>
    <w:rsid w:val="00AA1FB6"/>
    <w:rsid w:val="00B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80B7"/>
  <w15:docId w15:val="{278BA7C3-3572-41BF-8736-27198AF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uk-UA" w:eastAsia="uk-UA" w:bidi="uk-UA"/>
    </w:rPr>
  </w:style>
  <w:style w:type="paragraph" w:styleId="1">
    <w:name w:val="heading 1"/>
    <w:basedOn w:val="a"/>
    <w:uiPriority w:val="1"/>
    <w:qFormat/>
    <w:pPr>
      <w:ind w:left="566" w:right="407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364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678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4</cp:revision>
  <dcterms:created xsi:type="dcterms:W3CDTF">2020-05-20T17:28:00Z</dcterms:created>
  <dcterms:modified xsi:type="dcterms:W3CDTF">2020-05-20T18:02:00Z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2020-05-06T00:00:00Z</vt:filetime>
  </property>
</Properties>
</file>